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EC" w:rsidRPr="008C58AF" w:rsidRDefault="007C3AEC" w:rsidP="0059587B">
      <w:pPr>
        <w:jc w:val="center"/>
        <w:rPr>
          <w:rStyle w:val="Strong"/>
          <w:lang w:val="sq-AL"/>
        </w:rPr>
      </w:pPr>
      <w:r w:rsidRPr="008C58AF">
        <w:rPr>
          <w:noProof/>
          <w:lang w:val="en-US"/>
        </w:rPr>
        <w:drawing>
          <wp:inline distT="0" distB="0" distL="0" distR="0">
            <wp:extent cx="5801995" cy="647700"/>
            <wp:effectExtent l="0" t="0" r="8255" b="0"/>
            <wp:docPr id="10" name="Picture 10" descr="C:\Users\Adrian.Kamenica\Desktop\mtm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Adrian.Kamenica\Desktop\mtm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" r="6029" b="3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25" w:rsidRPr="008C58AF" w:rsidRDefault="007C3AEC" w:rsidP="00F044FA">
      <w:pPr>
        <w:jc w:val="center"/>
        <w:rPr>
          <w:rStyle w:val="Strong"/>
          <w:b w:val="0"/>
          <w:lang w:val="sq-AL"/>
        </w:rPr>
      </w:pPr>
      <w:r w:rsidRPr="008C58AF">
        <w:rPr>
          <w:rStyle w:val="Strong"/>
          <w:b w:val="0"/>
          <w:lang w:val="sq-AL"/>
        </w:rPr>
        <w:t xml:space="preserve">R E P U B L I K A </w:t>
      </w:r>
      <w:r w:rsidR="009B1A91" w:rsidRPr="008C58AF">
        <w:rPr>
          <w:rStyle w:val="Strong"/>
          <w:b w:val="0"/>
          <w:lang w:val="sq-AL"/>
        </w:rPr>
        <w:t xml:space="preserve"> </w:t>
      </w:r>
      <w:r w:rsidRPr="008C58AF">
        <w:rPr>
          <w:rStyle w:val="Strong"/>
          <w:b w:val="0"/>
          <w:lang w:val="sq-AL"/>
        </w:rPr>
        <w:t xml:space="preserve">E </w:t>
      </w:r>
      <w:r w:rsidR="009B1A91" w:rsidRPr="008C58AF">
        <w:rPr>
          <w:rStyle w:val="Strong"/>
          <w:b w:val="0"/>
          <w:lang w:val="sq-AL"/>
        </w:rPr>
        <w:t xml:space="preserve"> </w:t>
      </w:r>
      <w:r w:rsidRPr="008C58AF">
        <w:rPr>
          <w:rStyle w:val="Strong"/>
          <w:b w:val="0"/>
          <w:lang w:val="sq-AL"/>
        </w:rPr>
        <w:t>S</w:t>
      </w:r>
      <w:r w:rsidR="009B1A91" w:rsidRPr="008C58AF">
        <w:rPr>
          <w:rStyle w:val="Strong"/>
          <w:b w:val="0"/>
          <w:lang w:val="sq-AL"/>
        </w:rPr>
        <w:t xml:space="preserve"> </w:t>
      </w:r>
      <w:r w:rsidRPr="008C58AF">
        <w:rPr>
          <w:rStyle w:val="Strong"/>
          <w:b w:val="0"/>
          <w:lang w:val="sq-AL"/>
        </w:rPr>
        <w:t>H Q I P</w:t>
      </w:r>
      <w:r w:rsidR="004F1225" w:rsidRPr="008C58AF">
        <w:rPr>
          <w:rStyle w:val="Strong"/>
          <w:b w:val="0"/>
          <w:lang w:val="sq-AL"/>
        </w:rPr>
        <w:t xml:space="preserve"> </w:t>
      </w:r>
      <w:r w:rsidRPr="008C58AF">
        <w:rPr>
          <w:rStyle w:val="Strong"/>
          <w:b w:val="0"/>
          <w:lang w:val="sq-AL"/>
        </w:rPr>
        <w:t>Ë R I S Ë</w:t>
      </w:r>
    </w:p>
    <w:p w:rsidR="00373394" w:rsidRPr="008C58AF" w:rsidRDefault="00373394" w:rsidP="0059587B">
      <w:pPr>
        <w:jc w:val="center"/>
        <w:rPr>
          <w:rStyle w:val="Strong"/>
          <w:lang w:val="sq-AL"/>
        </w:rPr>
      </w:pPr>
      <w:r w:rsidRPr="008C58AF">
        <w:rPr>
          <w:rStyle w:val="Strong"/>
          <w:lang w:val="sq-AL"/>
        </w:rPr>
        <w:t>KËSHILLI I MINISTRAVE</w:t>
      </w:r>
    </w:p>
    <w:p w:rsidR="0059587B" w:rsidRPr="008C58AF" w:rsidRDefault="0059587B" w:rsidP="00453F8C">
      <w:pPr>
        <w:jc w:val="right"/>
        <w:rPr>
          <w:b/>
          <w:bCs/>
          <w:lang w:val="sq-AL"/>
        </w:rPr>
      </w:pPr>
    </w:p>
    <w:p w:rsidR="00373394" w:rsidRPr="008C58AF" w:rsidRDefault="00373394" w:rsidP="00373394">
      <w:pPr>
        <w:ind w:right="135"/>
        <w:jc w:val="center"/>
        <w:rPr>
          <w:rFonts w:eastAsia="Times New Roman"/>
          <w:b/>
          <w:lang w:val="sq-AL"/>
        </w:rPr>
      </w:pPr>
      <w:r w:rsidRPr="008C58AF">
        <w:rPr>
          <w:rFonts w:eastAsia="Times New Roman"/>
          <w:b/>
          <w:lang w:val="sq-AL"/>
        </w:rPr>
        <w:t>VENDIM</w:t>
      </w:r>
    </w:p>
    <w:p w:rsidR="00373394" w:rsidRPr="008C58AF" w:rsidRDefault="00373394" w:rsidP="00373394">
      <w:pPr>
        <w:ind w:right="135"/>
        <w:jc w:val="center"/>
        <w:rPr>
          <w:rFonts w:eastAsia="Times New Roman"/>
          <w:b/>
          <w:lang w:val="sq-AL"/>
        </w:rPr>
      </w:pPr>
    </w:p>
    <w:p w:rsidR="00373394" w:rsidRPr="008C58AF" w:rsidRDefault="00FD4A83" w:rsidP="00373394">
      <w:pPr>
        <w:ind w:right="135"/>
        <w:jc w:val="center"/>
        <w:rPr>
          <w:rFonts w:eastAsia="Times New Roman"/>
          <w:b/>
          <w:lang w:val="sq-AL"/>
        </w:rPr>
      </w:pPr>
      <w:r w:rsidRPr="008C58AF">
        <w:rPr>
          <w:rFonts w:eastAsia="Times New Roman"/>
          <w:b/>
          <w:lang w:val="sq-AL"/>
        </w:rPr>
        <w:t>PËR</w:t>
      </w:r>
    </w:p>
    <w:p w:rsidR="008A3DAE" w:rsidRPr="008C58AF" w:rsidRDefault="00321BAB" w:rsidP="008A3DAE">
      <w:pPr>
        <w:ind w:right="135"/>
        <w:jc w:val="center"/>
        <w:rPr>
          <w:rFonts w:eastAsia="Times New Roman"/>
          <w:b/>
          <w:lang w:val="sq-AL"/>
        </w:rPr>
      </w:pPr>
      <w:r w:rsidRPr="008C58AF">
        <w:rPr>
          <w:rFonts w:eastAsia="Times New Roman"/>
          <w:b/>
          <w:lang w:val="sq-AL"/>
        </w:rPr>
        <w:t>MIRATIMIN E NDRYSHIMIT N</w:t>
      </w:r>
      <w:r w:rsidR="00D92933" w:rsidRPr="008C58AF">
        <w:rPr>
          <w:rFonts w:eastAsia="Times New Roman"/>
          <w:b/>
          <w:lang w:val="sq-AL"/>
        </w:rPr>
        <w:t>Ë</w:t>
      </w:r>
      <w:r w:rsidRPr="008C58AF">
        <w:rPr>
          <w:rFonts w:eastAsia="Times New Roman"/>
          <w:b/>
          <w:lang w:val="sq-AL"/>
        </w:rPr>
        <w:t xml:space="preserve"> SIP</w:t>
      </w:r>
      <w:r w:rsidR="00D92933" w:rsidRPr="008C58AF">
        <w:rPr>
          <w:rFonts w:eastAsia="Times New Roman"/>
          <w:b/>
          <w:lang w:val="sq-AL"/>
        </w:rPr>
        <w:t>Ë</w:t>
      </w:r>
      <w:r w:rsidRPr="008C58AF">
        <w:rPr>
          <w:rFonts w:eastAsia="Times New Roman"/>
          <w:b/>
          <w:lang w:val="sq-AL"/>
        </w:rPr>
        <w:t>RFAQE T</w:t>
      </w:r>
      <w:r w:rsidR="00D92933" w:rsidRPr="008C58AF">
        <w:rPr>
          <w:rFonts w:eastAsia="Times New Roman"/>
          <w:b/>
          <w:lang w:val="sq-AL"/>
        </w:rPr>
        <w:t>Ë</w:t>
      </w:r>
      <w:r w:rsidRPr="008C58AF">
        <w:rPr>
          <w:rFonts w:eastAsia="Times New Roman"/>
          <w:b/>
          <w:lang w:val="sq-AL"/>
        </w:rPr>
        <w:t xml:space="preserve"> EKOSITEMIT NATYRO</w:t>
      </w:r>
      <w:r w:rsidR="008A3DAE" w:rsidRPr="008C58AF">
        <w:rPr>
          <w:rFonts w:eastAsia="Times New Roman"/>
          <w:b/>
          <w:lang w:val="sq-AL"/>
        </w:rPr>
        <w:t>R/LIGATINOR “LIQENI I SHKODRËS”</w:t>
      </w:r>
    </w:p>
    <w:p w:rsidR="00373394" w:rsidRPr="008C58AF" w:rsidRDefault="00321BAB" w:rsidP="008A3DAE">
      <w:pPr>
        <w:ind w:right="135"/>
        <w:jc w:val="center"/>
        <w:rPr>
          <w:lang w:val="sq-AL"/>
        </w:rPr>
      </w:pPr>
      <w:r w:rsidRPr="008C58AF">
        <w:rPr>
          <w:rFonts w:eastAsia="Times New Roman"/>
          <w:b/>
          <w:lang w:val="sq-AL"/>
        </w:rPr>
        <w:t>SHPALLUR “REZERVAT NATYROR I MENAXHUAR”</w:t>
      </w:r>
    </w:p>
    <w:p w:rsidR="00321BAB" w:rsidRPr="008C58AF" w:rsidRDefault="00321BAB" w:rsidP="00373394">
      <w:pPr>
        <w:jc w:val="both"/>
        <w:rPr>
          <w:lang w:val="sq-AL"/>
        </w:rPr>
      </w:pPr>
    </w:p>
    <w:p w:rsidR="00373394" w:rsidRPr="008C58AF" w:rsidRDefault="00373394" w:rsidP="00373394">
      <w:pPr>
        <w:jc w:val="both"/>
        <w:rPr>
          <w:lang w:val="sq-AL"/>
        </w:rPr>
      </w:pPr>
      <w:r w:rsidRPr="008C58AF">
        <w:rPr>
          <w:lang w:val="sq-AL"/>
        </w:rPr>
        <w:t>Në</w:t>
      </w:r>
      <w:r w:rsidRPr="008C58AF">
        <w:rPr>
          <w:spacing w:val="42"/>
          <w:lang w:val="sq-AL"/>
        </w:rPr>
        <w:t xml:space="preserve"> </w:t>
      </w:r>
      <w:r w:rsidRPr="008C58AF">
        <w:rPr>
          <w:lang w:val="sq-AL"/>
        </w:rPr>
        <w:t>mbështe</w:t>
      </w:r>
      <w:r w:rsidRPr="008C58AF">
        <w:rPr>
          <w:spacing w:val="-1"/>
          <w:lang w:val="sq-AL"/>
        </w:rPr>
        <w:t>t</w:t>
      </w:r>
      <w:r w:rsidRPr="008C58AF">
        <w:rPr>
          <w:lang w:val="sq-AL"/>
        </w:rPr>
        <w:t>je të nenit 100</w:t>
      </w:r>
      <w:r w:rsidRPr="008C58AF">
        <w:rPr>
          <w:spacing w:val="16"/>
          <w:lang w:val="sq-AL"/>
        </w:rPr>
        <w:t xml:space="preserve"> </w:t>
      </w:r>
      <w:r w:rsidRPr="008C58AF">
        <w:rPr>
          <w:lang w:val="sq-AL"/>
        </w:rPr>
        <w:t>të Kushtetutës dhe të nenit 36 t</w:t>
      </w:r>
      <w:r w:rsidR="00D92933" w:rsidRPr="008C58AF">
        <w:rPr>
          <w:lang w:val="sq-AL"/>
        </w:rPr>
        <w:t>ë</w:t>
      </w:r>
      <w:r w:rsidR="008C58AF">
        <w:rPr>
          <w:lang w:val="sq-AL"/>
        </w:rPr>
        <w:t xml:space="preserve"> Li</w:t>
      </w:r>
      <w:r w:rsidRPr="008C58AF">
        <w:rPr>
          <w:lang w:val="sq-AL"/>
        </w:rPr>
        <w:t>g</w:t>
      </w:r>
      <w:r w:rsidR="008C58AF">
        <w:rPr>
          <w:lang w:val="sq-AL"/>
        </w:rPr>
        <w:t>jit nr. 81/2017 “</w:t>
      </w:r>
      <w:r w:rsidRPr="008C58AF">
        <w:rPr>
          <w:lang w:val="sq-AL"/>
        </w:rPr>
        <w:t>Për z</w:t>
      </w:r>
      <w:r w:rsidR="008C58AF">
        <w:rPr>
          <w:lang w:val="sq-AL"/>
        </w:rPr>
        <w:t>onat e mbrojtura”</w:t>
      </w:r>
      <w:r w:rsidR="00321BAB" w:rsidRPr="008C58AF">
        <w:rPr>
          <w:lang w:val="sq-AL"/>
        </w:rPr>
        <w:t>, me propozim</w:t>
      </w:r>
      <w:r w:rsidR="00755CF1">
        <w:rPr>
          <w:lang w:val="sq-AL"/>
        </w:rPr>
        <w:t xml:space="preserve"> të m</w:t>
      </w:r>
      <w:r w:rsidRPr="008C58AF">
        <w:rPr>
          <w:lang w:val="sq-AL"/>
        </w:rPr>
        <w:t>inistrit të Turizmit dhe Mjedisit, Këshilli i Ministrave</w:t>
      </w:r>
    </w:p>
    <w:p w:rsidR="00373394" w:rsidRPr="008C58AF" w:rsidRDefault="00373394" w:rsidP="00373394">
      <w:pPr>
        <w:rPr>
          <w:lang w:val="sq-AL"/>
        </w:rPr>
      </w:pPr>
      <w:r w:rsidRPr="008C58AF">
        <w:rPr>
          <w:lang w:val="sq-AL"/>
        </w:rPr>
        <w:t xml:space="preserve">  </w:t>
      </w:r>
    </w:p>
    <w:p w:rsidR="00373394" w:rsidRPr="008C58AF" w:rsidRDefault="00373394" w:rsidP="00373394">
      <w:pPr>
        <w:jc w:val="center"/>
        <w:rPr>
          <w:lang w:val="sq-AL"/>
        </w:rPr>
      </w:pPr>
      <w:r w:rsidRPr="008C58AF">
        <w:rPr>
          <w:b/>
          <w:lang w:val="sq-AL"/>
        </w:rPr>
        <w:t>VENDOSI:</w:t>
      </w:r>
    </w:p>
    <w:p w:rsidR="00373394" w:rsidRPr="008C58AF" w:rsidRDefault="00373394" w:rsidP="00373394">
      <w:pPr>
        <w:rPr>
          <w:lang w:val="sq-AL"/>
        </w:rPr>
      </w:pPr>
    </w:p>
    <w:p w:rsidR="003E341D" w:rsidRPr="008C58AF" w:rsidRDefault="00067D81" w:rsidP="003E341D">
      <w:pPr>
        <w:jc w:val="both"/>
        <w:rPr>
          <w:lang w:val="sq-AL"/>
        </w:rPr>
      </w:pPr>
      <w:r w:rsidRPr="008C58AF">
        <w:rPr>
          <w:lang w:val="sq-AL"/>
        </w:rPr>
        <w:t xml:space="preserve">1. </w:t>
      </w:r>
      <w:r w:rsidR="00321BAB" w:rsidRPr="008C58AF">
        <w:rPr>
          <w:lang w:val="sq-AL"/>
        </w:rPr>
        <w:t>Miratimin e ndryshimit n</w:t>
      </w:r>
      <w:r w:rsidR="00D92933" w:rsidRPr="008C58AF">
        <w:rPr>
          <w:lang w:val="sq-AL"/>
        </w:rPr>
        <w:t>ë</w:t>
      </w:r>
      <w:r w:rsidR="00321BAB" w:rsidRPr="008C58AF">
        <w:rPr>
          <w:lang w:val="sq-AL"/>
        </w:rPr>
        <w:t xml:space="preserve"> sip</w:t>
      </w:r>
      <w:r w:rsidR="00D92933" w:rsidRPr="008C58AF">
        <w:rPr>
          <w:lang w:val="sq-AL"/>
        </w:rPr>
        <w:t>ë</w:t>
      </w:r>
      <w:r w:rsidR="00321BAB" w:rsidRPr="008C58AF">
        <w:rPr>
          <w:lang w:val="sq-AL"/>
        </w:rPr>
        <w:t>rfaqe t</w:t>
      </w:r>
      <w:r w:rsidR="00D92933" w:rsidRPr="008C58AF">
        <w:rPr>
          <w:lang w:val="sq-AL"/>
        </w:rPr>
        <w:t>ë</w:t>
      </w:r>
      <w:r w:rsidR="00EF50B9" w:rsidRPr="008C58AF">
        <w:rPr>
          <w:lang w:val="sq-AL"/>
        </w:rPr>
        <w:t xml:space="preserve"> ekosistemit natyror</w:t>
      </w:r>
      <w:r w:rsidR="00CC3835" w:rsidRPr="008C58AF">
        <w:rPr>
          <w:lang w:val="sq-AL"/>
        </w:rPr>
        <w:t>/ligatinor “Liqeni i</w:t>
      </w:r>
      <w:r w:rsidR="002E109E" w:rsidRPr="008C58AF">
        <w:rPr>
          <w:lang w:val="sq-AL"/>
        </w:rPr>
        <w:t xml:space="preserve"> Shkodrës</w:t>
      </w:r>
      <w:r w:rsidR="00CC3835" w:rsidRPr="008C58AF">
        <w:rPr>
          <w:lang w:val="sq-AL"/>
        </w:rPr>
        <w:t>”</w:t>
      </w:r>
      <w:r w:rsidR="00321BAB" w:rsidRPr="008C58AF">
        <w:rPr>
          <w:lang w:val="sq-AL"/>
        </w:rPr>
        <w:t>, shpallur “Rezervat Natyror i Menaxhuar”</w:t>
      </w:r>
      <w:r w:rsidR="0073557F" w:rsidRPr="008C58AF">
        <w:rPr>
          <w:lang w:val="sq-AL"/>
        </w:rPr>
        <w:t xml:space="preserve"> (kategoria IV e zonave të mbrojtura)</w:t>
      </w:r>
      <w:r w:rsidR="009B1A91" w:rsidRPr="008C58AF">
        <w:rPr>
          <w:lang w:val="sq-AL"/>
        </w:rPr>
        <w:t>,</w:t>
      </w:r>
      <w:r w:rsidR="00321BAB" w:rsidRPr="008C58AF">
        <w:rPr>
          <w:lang w:val="sq-AL"/>
        </w:rPr>
        <w:t xml:space="preserve"> </w:t>
      </w:r>
      <w:r w:rsidR="00161142" w:rsidRPr="008C58AF">
        <w:rPr>
          <w:lang w:val="sq-AL"/>
        </w:rPr>
        <w:t>nga 26535 ha në</w:t>
      </w:r>
      <w:r w:rsidR="00373394" w:rsidRPr="008C58AF">
        <w:rPr>
          <w:lang w:val="sq-AL"/>
        </w:rPr>
        <w:t xml:space="preserve"> </w:t>
      </w:r>
      <w:r w:rsidR="0028431C" w:rsidRPr="008C58AF">
        <w:rPr>
          <w:bCs/>
          <w:lang w:val="sq-AL"/>
        </w:rPr>
        <w:t>24049.75</w:t>
      </w:r>
      <w:r w:rsidR="008C58AF">
        <w:rPr>
          <w:bCs/>
          <w:lang w:val="sq-AL"/>
        </w:rPr>
        <w:t xml:space="preserve"> </w:t>
      </w:r>
      <w:r w:rsidR="00373394" w:rsidRPr="008C58AF">
        <w:rPr>
          <w:lang w:val="sq-AL"/>
        </w:rPr>
        <w:t>ha</w:t>
      </w:r>
      <w:r w:rsidR="00C0112B" w:rsidRPr="008C58AF">
        <w:rPr>
          <w:lang w:val="sq-AL"/>
        </w:rPr>
        <w:t>,</w:t>
      </w:r>
      <w:r w:rsidR="00373394" w:rsidRPr="008C58AF">
        <w:rPr>
          <w:lang w:val="sq-AL"/>
        </w:rPr>
        <w:t xml:space="preserve"> </w:t>
      </w:r>
      <w:r w:rsidR="003E341D" w:rsidRPr="008C58AF">
        <w:rPr>
          <w:lang w:val="sq-AL"/>
        </w:rPr>
        <w:t>sipas hartës bashkëngjitur në Shtojcën 1, dhe sipas tabelës së koordinatave në Shtojcën 2, bashkëlidhur këtij vendimi dhe që janë pjesë përbërëse e tij.</w:t>
      </w:r>
    </w:p>
    <w:p w:rsidR="00373394" w:rsidRPr="008C58AF" w:rsidRDefault="00373394" w:rsidP="003E341D">
      <w:pPr>
        <w:jc w:val="both"/>
        <w:rPr>
          <w:lang w:val="sq-AL"/>
        </w:rPr>
      </w:pPr>
    </w:p>
    <w:p w:rsidR="003E341D" w:rsidRPr="008C58AF" w:rsidRDefault="00067D81" w:rsidP="003E341D">
      <w:pPr>
        <w:jc w:val="both"/>
        <w:rPr>
          <w:lang w:val="sq-AL"/>
        </w:rPr>
      </w:pPr>
      <w:r w:rsidRPr="008C58AF">
        <w:rPr>
          <w:lang w:val="sq-AL"/>
        </w:rPr>
        <w:t xml:space="preserve">2. </w:t>
      </w:r>
      <w:r w:rsidR="00161142" w:rsidRPr="008C58AF">
        <w:rPr>
          <w:lang w:val="sq-AL"/>
        </w:rPr>
        <w:t xml:space="preserve">Zona brenda këtij ekosistemit natyror </w:t>
      </w:r>
      <w:r w:rsidR="00373394" w:rsidRPr="008C58AF">
        <w:rPr>
          <w:lang w:val="sq-AL"/>
        </w:rPr>
        <w:t>përfshin sipë</w:t>
      </w:r>
      <w:r w:rsidR="009B1A91" w:rsidRPr="008C58AF">
        <w:rPr>
          <w:lang w:val="sq-AL"/>
        </w:rPr>
        <w:t>r</w:t>
      </w:r>
      <w:r w:rsidR="00373394" w:rsidRPr="008C58AF">
        <w:rPr>
          <w:lang w:val="sq-AL"/>
        </w:rPr>
        <w:t xml:space="preserve">faqe me </w:t>
      </w:r>
      <w:r w:rsidR="009B1A91" w:rsidRPr="008C58AF">
        <w:rPr>
          <w:lang w:val="sq-AL"/>
        </w:rPr>
        <w:t>pyje</w:t>
      </w:r>
      <w:r w:rsidR="00373394" w:rsidRPr="008C58AF">
        <w:rPr>
          <w:lang w:val="sq-AL"/>
        </w:rPr>
        <w:t xml:space="preserve">, </w:t>
      </w:r>
      <w:r w:rsidR="00AF4E1B" w:rsidRPr="008C58AF">
        <w:rPr>
          <w:lang w:val="sq-AL"/>
        </w:rPr>
        <w:t>bujq</w:t>
      </w:r>
      <w:r w:rsidR="00E867B6" w:rsidRPr="008C58AF">
        <w:rPr>
          <w:lang w:val="sq-AL"/>
        </w:rPr>
        <w:t>ë</w:t>
      </w:r>
      <w:r w:rsidR="00AF4E1B" w:rsidRPr="008C58AF">
        <w:rPr>
          <w:lang w:val="sq-AL"/>
        </w:rPr>
        <w:t xml:space="preserve">sore, </w:t>
      </w:r>
      <w:r w:rsidR="00373394" w:rsidRPr="008C58AF">
        <w:rPr>
          <w:lang w:val="sq-AL"/>
        </w:rPr>
        <w:t>shkurre</w:t>
      </w:r>
      <w:r w:rsidR="0073557F" w:rsidRPr="008C58AF">
        <w:rPr>
          <w:lang w:val="sq-AL"/>
        </w:rPr>
        <w:t xml:space="preserve"> dhe bimësi barishtore</w:t>
      </w:r>
      <w:r w:rsidR="00AB4B63" w:rsidRPr="008C58AF">
        <w:rPr>
          <w:lang w:val="sq-AL"/>
        </w:rPr>
        <w:t xml:space="preserve">, </w:t>
      </w:r>
      <w:r w:rsidR="009B1A91" w:rsidRPr="008C58AF">
        <w:rPr>
          <w:lang w:val="sq-AL"/>
        </w:rPr>
        <w:t xml:space="preserve">kullota, </w:t>
      </w:r>
      <w:r w:rsidR="0073557F" w:rsidRPr="008C58AF">
        <w:rPr>
          <w:lang w:val="sq-AL"/>
        </w:rPr>
        <w:t>sipërfaqe kënetore</w:t>
      </w:r>
      <w:r w:rsidR="00EF2094" w:rsidRPr="008C58AF">
        <w:rPr>
          <w:lang w:val="sq-AL"/>
        </w:rPr>
        <w:t xml:space="preserve">, </w:t>
      </w:r>
      <w:r w:rsidR="00373394" w:rsidRPr="008C58AF">
        <w:rPr>
          <w:lang w:val="sq-AL"/>
        </w:rPr>
        <w:t>sipërfaqe ujore</w:t>
      </w:r>
      <w:r w:rsidR="0073557F" w:rsidRPr="008C58AF">
        <w:rPr>
          <w:lang w:val="sq-AL"/>
        </w:rPr>
        <w:t>, sipërfae pa/ose me vegjetacion të pakët</w:t>
      </w:r>
      <w:r w:rsidR="009055A6" w:rsidRPr="008C58AF">
        <w:rPr>
          <w:lang w:val="sq-AL"/>
        </w:rPr>
        <w:t xml:space="preserve"> dhe zona urbane</w:t>
      </w:r>
      <w:r w:rsidR="00373394" w:rsidRPr="008C58AF">
        <w:rPr>
          <w:lang w:val="sq-AL"/>
        </w:rPr>
        <w:t>.</w:t>
      </w:r>
      <w:r w:rsidR="00373394" w:rsidRPr="008C58AF">
        <w:rPr>
          <w:color w:val="595959"/>
          <w:lang w:val="sq-AL"/>
        </w:rPr>
        <w:t xml:space="preserve"> </w:t>
      </w:r>
      <w:r w:rsidR="00373394" w:rsidRPr="008C58AF">
        <w:rPr>
          <w:lang w:val="sq-AL"/>
        </w:rPr>
        <w:t>Mbulesa e tokës br</w:t>
      </w:r>
      <w:r w:rsidR="009B1A91" w:rsidRPr="008C58AF">
        <w:rPr>
          <w:lang w:val="sq-AL"/>
        </w:rPr>
        <w:t>e</w:t>
      </w:r>
      <w:r w:rsidR="00321BAB" w:rsidRPr="008C58AF">
        <w:rPr>
          <w:lang w:val="sq-AL"/>
        </w:rPr>
        <w:t>nda sip</w:t>
      </w:r>
      <w:r w:rsidR="00D92933" w:rsidRPr="008C58AF">
        <w:rPr>
          <w:lang w:val="sq-AL"/>
        </w:rPr>
        <w:t>ë</w:t>
      </w:r>
      <w:r w:rsidR="00CC3835" w:rsidRPr="008C58AF">
        <w:rPr>
          <w:lang w:val="sq-AL"/>
        </w:rPr>
        <w:t>rfaqes së Rezervat Natyror t</w:t>
      </w:r>
      <w:r w:rsidRPr="008C58AF">
        <w:rPr>
          <w:lang w:val="sq-AL"/>
        </w:rPr>
        <w:t>ë</w:t>
      </w:r>
      <w:r w:rsidR="00CC3835" w:rsidRPr="008C58AF">
        <w:rPr>
          <w:lang w:val="sq-AL"/>
        </w:rPr>
        <w:t xml:space="preserve"> Menaxhuar</w:t>
      </w:r>
      <w:r w:rsidR="00373394" w:rsidRPr="008C58AF">
        <w:rPr>
          <w:lang w:val="sq-AL"/>
        </w:rPr>
        <w:t xml:space="preserve"> </w:t>
      </w:r>
      <w:r w:rsidR="002E109E" w:rsidRPr="008C58AF">
        <w:rPr>
          <w:lang w:val="sq-AL"/>
        </w:rPr>
        <w:t>“Liqeni i Shkodrës</w:t>
      </w:r>
      <w:r w:rsidR="00EF50B9" w:rsidRPr="008C58AF">
        <w:rPr>
          <w:lang w:val="sq-AL"/>
        </w:rPr>
        <w:t xml:space="preserve">”, </w:t>
      </w:r>
      <w:r w:rsidR="003E341D" w:rsidRPr="008C58AF">
        <w:rPr>
          <w:lang w:val="sq-AL"/>
        </w:rPr>
        <w:t>jepet në Tabelën 1 të këtij vendimi, si më poshtë vijon:</w:t>
      </w:r>
    </w:p>
    <w:p w:rsidR="00373394" w:rsidRPr="008C58AF" w:rsidRDefault="00373394" w:rsidP="00161142">
      <w:pPr>
        <w:jc w:val="both"/>
        <w:rPr>
          <w:lang w:val="sq-AL"/>
        </w:rPr>
      </w:pPr>
      <w:r w:rsidRPr="008C58AF">
        <w:rPr>
          <w:lang w:val="sq-AL"/>
        </w:rPr>
        <w:t xml:space="preserve"> </w:t>
      </w:r>
    </w:p>
    <w:p w:rsidR="00373394" w:rsidRPr="008C58AF" w:rsidRDefault="00373394" w:rsidP="00373394">
      <w:pPr>
        <w:jc w:val="center"/>
        <w:rPr>
          <w:lang w:val="sq-AL"/>
        </w:rPr>
      </w:pPr>
      <w:r w:rsidRPr="008C58AF">
        <w:rPr>
          <w:b/>
          <w:lang w:val="sq-AL"/>
        </w:rPr>
        <w:t>Tabela 1</w:t>
      </w:r>
      <w:r w:rsidR="00321BAB" w:rsidRPr="008C58AF">
        <w:rPr>
          <w:lang w:val="sq-AL"/>
        </w:rPr>
        <w:t>. Sipërfaqja e RNM</w:t>
      </w:r>
      <w:r w:rsidR="008A3DAE" w:rsidRPr="008C58AF">
        <w:rPr>
          <w:lang w:val="sq-AL"/>
        </w:rPr>
        <w:t>-s</w:t>
      </w:r>
      <w:r w:rsidR="00EF2094" w:rsidRPr="008C58AF">
        <w:rPr>
          <w:lang w:val="sq-AL"/>
        </w:rPr>
        <w:t>ë</w:t>
      </w:r>
      <w:r w:rsidR="008A3DAE" w:rsidRPr="008C58AF">
        <w:rPr>
          <w:lang w:val="sq-AL"/>
        </w:rPr>
        <w:t>,</w:t>
      </w:r>
      <w:r w:rsidRPr="008C58AF">
        <w:rPr>
          <w:lang w:val="sq-AL"/>
        </w:rPr>
        <w:t xml:space="preserve"> e përshkruar sipas mbules</w:t>
      </w:r>
      <w:r w:rsidR="00EF2094" w:rsidRPr="008C58AF">
        <w:rPr>
          <w:lang w:val="sq-AL"/>
        </w:rPr>
        <w:t>ë</w:t>
      </w:r>
      <w:r w:rsidRPr="008C58AF">
        <w:rPr>
          <w:lang w:val="sq-AL"/>
        </w:rPr>
        <w:t>s</w:t>
      </w:r>
      <w:r w:rsidR="008A3DAE" w:rsidRPr="008C58AF">
        <w:rPr>
          <w:lang w:val="sq-AL"/>
        </w:rPr>
        <w:t>.</w:t>
      </w:r>
    </w:p>
    <w:p w:rsidR="00373394" w:rsidRPr="008C58AF" w:rsidRDefault="00373394" w:rsidP="00373394">
      <w:pPr>
        <w:jc w:val="center"/>
        <w:rPr>
          <w:lang w:val="sq-AL"/>
        </w:rPr>
      </w:pPr>
    </w:p>
    <w:tbl>
      <w:tblPr>
        <w:tblW w:w="7500" w:type="dxa"/>
        <w:jc w:val="center"/>
        <w:tblLook w:val="04A0"/>
      </w:tblPr>
      <w:tblGrid>
        <w:gridCol w:w="4760"/>
        <w:gridCol w:w="1340"/>
        <w:gridCol w:w="1400"/>
      </w:tblGrid>
      <w:tr w:rsidR="00C70F2A" w:rsidRPr="008C58AF" w:rsidTr="00C70F2A">
        <w:trPr>
          <w:trHeight w:val="324"/>
          <w:jc w:val="center"/>
        </w:trPr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F2A" w:rsidRPr="008C58AF" w:rsidRDefault="00C70F2A" w:rsidP="008C58AF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C58AF">
              <w:rPr>
                <w:rFonts w:eastAsia="Times New Roman"/>
                <w:b/>
                <w:bCs/>
                <w:color w:val="000000"/>
                <w:lang w:val="en-US"/>
              </w:rPr>
              <w:t>Mbulesa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F2A" w:rsidRPr="008C58AF" w:rsidRDefault="00C70F2A" w:rsidP="00C70F2A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C58AF">
              <w:rPr>
                <w:rFonts w:eastAsia="Times New Roman"/>
                <w:b/>
                <w:bCs/>
                <w:color w:val="000000"/>
                <w:lang w:val="en-US"/>
              </w:rPr>
              <w:t>Sip. në ha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F2A" w:rsidRPr="008C58AF" w:rsidRDefault="00C70F2A" w:rsidP="00C70F2A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C58AF">
              <w:rPr>
                <w:rFonts w:eastAsia="Times New Roman"/>
                <w:b/>
                <w:bCs/>
                <w:color w:val="000000"/>
                <w:lang w:val="en-US"/>
              </w:rPr>
              <w:t>Përqindja</w:t>
            </w:r>
          </w:p>
        </w:tc>
      </w:tr>
      <w:tr w:rsidR="00C70F2A" w:rsidRPr="008C58AF" w:rsidTr="00C70F2A">
        <w:trPr>
          <w:trHeight w:val="324"/>
          <w:jc w:val="center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F2A" w:rsidRPr="008C58AF" w:rsidRDefault="00C70F2A" w:rsidP="00C70F2A">
            <w:pPr>
              <w:rPr>
                <w:rFonts w:eastAsia="Times New Roman"/>
                <w:color w:val="000000"/>
                <w:lang w:val="en-US"/>
              </w:rPr>
            </w:pPr>
            <w:r w:rsidRPr="008C58AF">
              <w:rPr>
                <w:rFonts w:eastAsia="Times New Roman"/>
                <w:color w:val="000000"/>
                <w:lang w:val="en-US"/>
              </w:rPr>
              <w:t>Bujqësore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F2A" w:rsidRPr="008C58AF" w:rsidRDefault="00C70F2A" w:rsidP="00C70F2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C58AF">
              <w:rPr>
                <w:rFonts w:eastAsia="Times New Roman"/>
                <w:color w:val="000000"/>
                <w:lang w:val="en-US"/>
              </w:rPr>
              <w:t>2708.4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F2A" w:rsidRPr="008C58AF" w:rsidRDefault="00C70F2A" w:rsidP="00C70F2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C58AF">
              <w:rPr>
                <w:rFonts w:eastAsia="Times New Roman"/>
                <w:color w:val="000000"/>
                <w:lang w:val="en-US"/>
              </w:rPr>
              <w:t>11.38</w:t>
            </w:r>
          </w:p>
        </w:tc>
      </w:tr>
      <w:tr w:rsidR="00C70F2A" w:rsidRPr="008C58AF" w:rsidTr="00C70F2A">
        <w:trPr>
          <w:trHeight w:val="324"/>
          <w:jc w:val="center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F2A" w:rsidRPr="008C58AF" w:rsidRDefault="00C70F2A" w:rsidP="00C70F2A">
            <w:pPr>
              <w:rPr>
                <w:rFonts w:eastAsia="Times New Roman"/>
                <w:color w:val="000000"/>
                <w:lang w:val="en-US"/>
              </w:rPr>
            </w:pPr>
            <w:r w:rsidRPr="008C58AF">
              <w:rPr>
                <w:rFonts w:eastAsia="Times New Roman"/>
                <w:color w:val="000000"/>
                <w:lang w:val="en-US"/>
              </w:rPr>
              <w:t>Pyje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F2A" w:rsidRPr="008C58AF" w:rsidRDefault="00C70F2A" w:rsidP="00C70F2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C58AF">
              <w:rPr>
                <w:rFonts w:eastAsia="Times New Roman"/>
                <w:color w:val="000000"/>
                <w:lang w:val="en-US"/>
              </w:rPr>
              <w:t>141.1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F2A" w:rsidRPr="008C58AF" w:rsidRDefault="00C70F2A" w:rsidP="00C70F2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C58AF">
              <w:rPr>
                <w:rFonts w:eastAsia="Times New Roman"/>
                <w:color w:val="000000"/>
                <w:lang w:val="en-US"/>
              </w:rPr>
              <w:t>0.59</w:t>
            </w:r>
          </w:p>
        </w:tc>
      </w:tr>
      <w:tr w:rsidR="00C70F2A" w:rsidRPr="008C58AF" w:rsidTr="00C70F2A">
        <w:trPr>
          <w:trHeight w:val="324"/>
          <w:jc w:val="center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F2A" w:rsidRPr="008C58AF" w:rsidRDefault="00C70F2A" w:rsidP="00C70F2A">
            <w:pPr>
              <w:rPr>
                <w:rFonts w:eastAsia="Times New Roman"/>
                <w:color w:val="000000"/>
                <w:lang w:val="en-US"/>
              </w:rPr>
            </w:pPr>
            <w:r w:rsidRPr="008C58AF">
              <w:rPr>
                <w:rFonts w:eastAsia="Times New Roman"/>
                <w:color w:val="000000"/>
                <w:lang w:val="en-US"/>
              </w:rPr>
              <w:t>Sipërfaqe heterogjene bujqësore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F2A" w:rsidRPr="008C58AF" w:rsidRDefault="00C70F2A" w:rsidP="00C70F2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C58AF">
              <w:rPr>
                <w:rFonts w:eastAsia="Times New Roman"/>
                <w:color w:val="000000"/>
                <w:lang w:val="en-US"/>
              </w:rPr>
              <w:t>1117.9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F2A" w:rsidRPr="008C58AF" w:rsidRDefault="00C70F2A" w:rsidP="00C70F2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C58AF">
              <w:rPr>
                <w:rFonts w:eastAsia="Times New Roman"/>
                <w:color w:val="000000"/>
                <w:lang w:val="en-US"/>
              </w:rPr>
              <w:t>4.7</w:t>
            </w:r>
          </w:p>
        </w:tc>
      </w:tr>
      <w:tr w:rsidR="00C70F2A" w:rsidRPr="008C58AF" w:rsidTr="00C70F2A">
        <w:trPr>
          <w:trHeight w:val="324"/>
          <w:jc w:val="center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F2A" w:rsidRPr="008C58AF" w:rsidRDefault="00C70F2A" w:rsidP="00C70F2A">
            <w:pPr>
              <w:rPr>
                <w:rFonts w:eastAsia="Times New Roman"/>
                <w:color w:val="000000"/>
                <w:lang w:val="en-US"/>
              </w:rPr>
            </w:pPr>
            <w:r w:rsidRPr="008C58AF">
              <w:rPr>
                <w:rFonts w:eastAsia="Times New Roman"/>
                <w:color w:val="000000"/>
                <w:lang w:val="en-US"/>
              </w:rPr>
              <w:t xml:space="preserve">Sipërfaqe ujore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F2A" w:rsidRPr="008C58AF" w:rsidRDefault="00C70F2A" w:rsidP="00C70F2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C58AF">
              <w:rPr>
                <w:rFonts w:eastAsia="Times New Roman"/>
                <w:color w:val="000000"/>
                <w:lang w:val="en-US"/>
              </w:rPr>
              <w:t>15335.5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F2A" w:rsidRPr="008C58AF" w:rsidRDefault="00C70F2A" w:rsidP="00C70F2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C58AF">
              <w:rPr>
                <w:rFonts w:eastAsia="Times New Roman"/>
                <w:color w:val="000000"/>
                <w:lang w:val="en-US"/>
              </w:rPr>
              <w:t>64.44</w:t>
            </w:r>
          </w:p>
        </w:tc>
      </w:tr>
      <w:tr w:rsidR="00C70F2A" w:rsidRPr="008C58AF" w:rsidTr="00C70F2A">
        <w:trPr>
          <w:trHeight w:val="324"/>
          <w:jc w:val="center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F2A" w:rsidRPr="008C58AF" w:rsidRDefault="00C70F2A" w:rsidP="00C70F2A">
            <w:pPr>
              <w:rPr>
                <w:rFonts w:eastAsia="Times New Roman"/>
                <w:color w:val="000000"/>
                <w:lang w:val="en-US"/>
              </w:rPr>
            </w:pPr>
            <w:r w:rsidRPr="008C58AF">
              <w:rPr>
                <w:rFonts w:eastAsia="Times New Roman"/>
                <w:color w:val="000000"/>
                <w:lang w:val="en-US"/>
              </w:rPr>
              <w:t xml:space="preserve">Sipërfaqe kënetore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F2A" w:rsidRPr="008C58AF" w:rsidRDefault="00C70F2A" w:rsidP="00C70F2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C58AF">
              <w:rPr>
                <w:rFonts w:eastAsia="Times New Roman"/>
                <w:color w:val="000000"/>
                <w:lang w:val="en-US"/>
              </w:rPr>
              <w:t>888.3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F2A" w:rsidRPr="008C58AF" w:rsidRDefault="00C70F2A" w:rsidP="00C70F2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C58AF">
              <w:rPr>
                <w:rFonts w:eastAsia="Times New Roman"/>
                <w:color w:val="000000"/>
                <w:lang w:val="en-US"/>
              </w:rPr>
              <w:t>3.73</w:t>
            </w:r>
          </w:p>
        </w:tc>
      </w:tr>
      <w:tr w:rsidR="00C70F2A" w:rsidRPr="008C58AF" w:rsidTr="00C70F2A">
        <w:trPr>
          <w:trHeight w:val="324"/>
          <w:jc w:val="center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F2A" w:rsidRPr="008C58AF" w:rsidRDefault="00C70F2A" w:rsidP="00C70F2A">
            <w:pPr>
              <w:rPr>
                <w:rFonts w:eastAsia="Times New Roman"/>
                <w:color w:val="000000"/>
                <w:lang w:val="en-US"/>
              </w:rPr>
            </w:pPr>
            <w:r w:rsidRPr="008C58AF">
              <w:rPr>
                <w:rFonts w:eastAsia="Times New Roman"/>
                <w:color w:val="000000"/>
                <w:lang w:val="en-US"/>
              </w:rPr>
              <w:t>Sipërfaqe pa/ose me vegjetacion të pakët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F2A" w:rsidRPr="008C58AF" w:rsidRDefault="00C70F2A" w:rsidP="00C70F2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C58AF">
              <w:rPr>
                <w:rFonts w:eastAsia="Times New Roman"/>
                <w:color w:val="000000"/>
                <w:lang w:val="en-US"/>
              </w:rPr>
              <w:t>413.8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F2A" w:rsidRPr="008C58AF" w:rsidRDefault="00C70F2A" w:rsidP="00C70F2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C58AF">
              <w:rPr>
                <w:rFonts w:eastAsia="Times New Roman"/>
                <w:color w:val="000000"/>
                <w:lang w:val="en-US"/>
              </w:rPr>
              <w:t>1.74</w:t>
            </w:r>
          </w:p>
        </w:tc>
      </w:tr>
      <w:tr w:rsidR="00C70F2A" w:rsidRPr="008C58AF" w:rsidTr="00C70F2A">
        <w:trPr>
          <w:trHeight w:val="324"/>
          <w:jc w:val="center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F2A" w:rsidRPr="008C58AF" w:rsidRDefault="00C70F2A" w:rsidP="00C70F2A">
            <w:pPr>
              <w:rPr>
                <w:rFonts w:eastAsia="Times New Roman"/>
                <w:color w:val="000000"/>
                <w:lang w:val="en-US"/>
              </w:rPr>
            </w:pPr>
            <w:r w:rsidRPr="008C58AF">
              <w:rPr>
                <w:rFonts w:eastAsia="Times New Roman"/>
                <w:color w:val="000000"/>
                <w:lang w:val="en-US"/>
              </w:rPr>
              <w:t>Kullota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F2A" w:rsidRPr="008C58AF" w:rsidRDefault="00C70F2A" w:rsidP="00C70F2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C58AF">
              <w:rPr>
                <w:rFonts w:eastAsia="Times New Roman"/>
                <w:color w:val="000000"/>
                <w:lang w:val="en-US"/>
              </w:rPr>
              <w:t>628.5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F2A" w:rsidRPr="008C58AF" w:rsidRDefault="00C70F2A" w:rsidP="00C70F2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C58AF">
              <w:rPr>
                <w:rFonts w:eastAsia="Times New Roman"/>
                <w:color w:val="000000"/>
                <w:lang w:val="en-US"/>
              </w:rPr>
              <w:t>2.64</w:t>
            </w:r>
          </w:p>
        </w:tc>
      </w:tr>
      <w:tr w:rsidR="00C70F2A" w:rsidRPr="008C58AF" w:rsidTr="00C70F2A">
        <w:trPr>
          <w:trHeight w:val="324"/>
          <w:jc w:val="center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F2A" w:rsidRPr="008C58AF" w:rsidRDefault="00C70F2A" w:rsidP="00C70F2A">
            <w:pPr>
              <w:rPr>
                <w:rFonts w:eastAsia="Times New Roman"/>
                <w:color w:val="000000"/>
                <w:lang w:val="en-US"/>
              </w:rPr>
            </w:pPr>
            <w:r w:rsidRPr="008C58AF">
              <w:rPr>
                <w:rFonts w:eastAsia="Times New Roman"/>
                <w:color w:val="000000"/>
                <w:lang w:val="en-US"/>
              </w:rPr>
              <w:t>Shkurre &amp; Bimësi barishtore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F2A" w:rsidRPr="008C58AF" w:rsidRDefault="00C70F2A" w:rsidP="00C70F2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C58AF">
              <w:rPr>
                <w:rFonts w:eastAsia="Times New Roman"/>
                <w:color w:val="000000"/>
                <w:lang w:val="en-US"/>
              </w:rPr>
              <w:t>2456.8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F2A" w:rsidRPr="008C58AF" w:rsidRDefault="00C70F2A" w:rsidP="00C70F2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C58AF">
              <w:rPr>
                <w:rFonts w:eastAsia="Times New Roman"/>
                <w:color w:val="000000"/>
                <w:lang w:val="en-US"/>
              </w:rPr>
              <w:t>10.32</w:t>
            </w:r>
          </w:p>
        </w:tc>
      </w:tr>
      <w:tr w:rsidR="00C70F2A" w:rsidRPr="008C58AF" w:rsidTr="00C70F2A">
        <w:trPr>
          <w:trHeight w:val="324"/>
          <w:jc w:val="center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F2A" w:rsidRPr="008C58AF" w:rsidRDefault="00C70F2A" w:rsidP="00C70F2A">
            <w:pPr>
              <w:rPr>
                <w:rFonts w:eastAsia="Times New Roman"/>
                <w:color w:val="000000"/>
                <w:lang w:val="en-US"/>
              </w:rPr>
            </w:pPr>
            <w:r w:rsidRPr="008C58AF">
              <w:rPr>
                <w:rFonts w:eastAsia="Times New Roman"/>
                <w:color w:val="000000"/>
                <w:lang w:val="en-US"/>
              </w:rPr>
              <w:t>Zona urbane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F2A" w:rsidRPr="008C58AF" w:rsidRDefault="00C70F2A" w:rsidP="00C70F2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C58AF">
              <w:rPr>
                <w:rFonts w:eastAsia="Times New Roman"/>
                <w:color w:val="000000"/>
                <w:lang w:val="en-US"/>
              </w:rPr>
              <w:t>359.45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F2A" w:rsidRPr="008C58AF" w:rsidRDefault="00C70F2A" w:rsidP="00C70F2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C58AF">
              <w:rPr>
                <w:rFonts w:eastAsia="Times New Roman"/>
                <w:color w:val="000000"/>
                <w:lang w:val="en-US"/>
              </w:rPr>
              <w:t>0.45</w:t>
            </w:r>
          </w:p>
        </w:tc>
      </w:tr>
      <w:tr w:rsidR="00C70F2A" w:rsidRPr="008C58AF" w:rsidTr="00C70F2A">
        <w:trPr>
          <w:trHeight w:val="324"/>
          <w:jc w:val="center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F2A" w:rsidRPr="008C58AF" w:rsidRDefault="00C70F2A" w:rsidP="00C70F2A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C58AF">
              <w:rPr>
                <w:rFonts w:eastAsia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F2A" w:rsidRPr="008C58AF" w:rsidRDefault="00C70F2A" w:rsidP="00C70F2A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C58AF">
              <w:rPr>
                <w:rFonts w:eastAsia="Times New Roman"/>
                <w:b/>
                <w:bCs/>
                <w:color w:val="000000"/>
                <w:lang w:val="en-US"/>
              </w:rPr>
              <w:t>24049.75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F2A" w:rsidRPr="008C58AF" w:rsidRDefault="00C70F2A" w:rsidP="00C70F2A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8C58AF">
              <w:rPr>
                <w:rFonts w:eastAsia="Times New Roman"/>
                <w:b/>
                <w:color w:val="000000"/>
                <w:lang w:val="en-US"/>
              </w:rPr>
              <w:t>100</w:t>
            </w:r>
            <w:r w:rsidR="008C58AF" w:rsidRPr="008C58AF">
              <w:rPr>
                <w:rFonts w:eastAsia="Times New Roman"/>
                <w:b/>
                <w:color w:val="000000"/>
                <w:lang w:val="en-US"/>
              </w:rPr>
              <w:t>.00</w:t>
            </w:r>
          </w:p>
        </w:tc>
      </w:tr>
    </w:tbl>
    <w:p w:rsidR="00373394" w:rsidRPr="008C58AF" w:rsidRDefault="00373394" w:rsidP="00373394">
      <w:pPr>
        <w:rPr>
          <w:lang w:val="sq-AL"/>
        </w:rPr>
      </w:pPr>
    </w:p>
    <w:p w:rsidR="00373394" w:rsidRPr="008C58AF" w:rsidRDefault="00CC3835" w:rsidP="00CC3835">
      <w:pPr>
        <w:jc w:val="both"/>
        <w:rPr>
          <w:lang w:val="sq-AL"/>
        </w:rPr>
      </w:pPr>
      <w:r w:rsidRPr="008C58AF">
        <w:rPr>
          <w:lang w:val="sq-AL"/>
        </w:rPr>
        <w:lastRenderedPageBreak/>
        <w:t>3. Rezervat</w:t>
      </w:r>
      <w:r w:rsidR="00666F30" w:rsidRPr="008C58AF">
        <w:rPr>
          <w:lang w:val="sq-AL"/>
        </w:rPr>
        <w:t>i</w:t>
      </w:r>
      <w:r w:rsidRPr="008C58AF">
        <w:rPr>
          <w:lang w:val="sq-AL"/>
        </w:rPr>
        <w:t xml:space="preserve"> Natyror i Menaxhuar </w:t>
      </w:r>
      <w:r w:rsidR="002E109E" w:rsidRPr="008C58AF">
        <w:rPr>
          <w:lang w:val="sq-AL"/>
        </w:rPr>
        <w:t>“Liqeni i Shkodrës</w:t>
      </w:r>
      <w:r w:rsidR="00373394" w:rsidRPr="008C58AF">
        <w:rPr>
          <w:lang w:val="sq-AL"/>
        </w:rPr>
        <w:t>”</w:t>
      </w:r>
      <w:r w:rsidR="00321BAB" w:rsidRPr="008C58AF">
        <w:rPr>
          <w:lang w:val="sq-AL"/>
        </w:rPr>
        <w:t xml:space="preserve"> ndahet në tre nënzona ruajtje</w:t>
      </w:r>
      <w:r w:rsidR="00373394" w:rsidRPr="008C58AF">
        <w:rPr>
          <w:lang w:val="sq-AL"/>
        </w:rPr>
        <w:t xml:space="preserve"> e administrimi, si më poshtë vijon:</w:t>
      </w:r>
    </w:p>
    <w:p w:rsidR="00373394" w:rsidRPr="008C58AF" w:rsidRDefault="00373394" w:rsidP="00CC3835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8C58AF">
        <w:rPr>
          <w:lang w:val="sq-AL"/>
        </w:rPr>
        <w:t xml:space="preserve">a) </w:t>
      </w:r>
      <w:r w:rsidRPr="008C58AF">
        <w:rPr>
          <w:u w:val="single"/>
          <w:lang w:val="sq-AL"/>
        </w:rPr>
        <w:t>Nënzona Qëndrore</w:t>
      </w:r>
      <w:r w:rsidRPr="008C58AF">
        <w:rPr>
          <w:lang w:val="sq-AL"/>
        </w:rPr>
        <w:t xml:space="preserve">, me sipërfaqe </w:t>
      </w:r>
      <w:r w:rsidR="00C70F2A" w:rsidRPr="008C58AF">
        <w:rPr>
          <w:color w:val="000000"/>
          <w:lang w:val="sq-AL"/>
        </w:rPr>
        <w:t>893.48</w:t>
      </w:r>
      <w:r w:rsidRPr="008C58AF">
        <w:rPr>
          <w:color w:val="000000"/>
          <w:lang w:val="sq-AL"/>
        </w:rPr>
        <w:t xml:space="preserve"> </w:t>
      </w:r>
      <w:r w:rsidRPr="008C58AF">
        <w:rPr>
          <w:lang w:val="sq-AL"/>
        </w:rPr>
        <w:t>(</w:t>
      </w:r>
      <w:r w:rsidR="0047608D" w:rsidRPr="008C58AF">
        <w:rPr>
          <w:lang w:val="sq-AL"/>
        </w:rPr>
        <w:t>tet</w:t>
      </w:r>
      <w:r w:rsidR="00FE1330" w:rsidRPr="008C58AF">
        <w:rPr>
          <w:lang w:val="sq-AL"/>
        </w:rPr>
        <w:t>ë</w:t>
      </w:r>
      <w:r w:rsidR="0047608D" w:rsidRPr="008C58AF">
        <w:rPr>
          <w:lang w:val="sq-AL"/>
        </w:rPr>
        <w:t>qind e n</w:t>
      </w:r>
      <w:r w:rsidR="00FE1330" w:rsidRPr="008C58AF">
        <w:rPr>
          <w:lang w:val="sq-AL"/>
        </w:rPr>
        <w:t>ë</w:t>
      </w:r>
      <w:r w:rsidR="0047608D" w:rsidRPr="008C58AF">
        <w:rPr>
          <w:lang w:val="sq-AL"/>
        </w:rPr>
        <w:t>nt</w:t>
      </w:r>
      <w:r w:rsidR="00FE1330" w:rsidRPr="008C58AF">
        <w:rPr>
          <w:lang w:val="sq-AL"/>
        </w:rPr>
        <w:t>ë</w:t>
      </w:r>
      <w:r w:rsidR="0047608D" w:rsidRPr="008C58AF">
        <w:rPr>
          <w:lang w:val="sq-AL"/>
        </w:rPr>
        <w:t>dhjet</w:t>
      </w:r>
      <w:r w:rsidR="00FE1330" w:rsidRPr="008C58AF">
        <w:rPr>
          <w:lang w:val="sq-AL"/>
        </w:rPr>
        <w:t>ë</w:t>
      </w:r>
      <w:r w:rsidR="0047608D" w:rsidRPr="008C58AF">
        <w:rPr>
          <w:lang w:val="sq-AL"/>
        </w:rPr>
        <w:t xml:space="preserve"> e tre presje dyzet e tet</w:t>
      </w:r>
      <w:r w:rsidR="00FE1330" w:rsidRPr="008C58AF">
        <w:rPr>
          <w:lang w:val="sq-AL"/>
        </w:rPr>
        <w:t>ë</w:t>
      </w:r>
      <w:r w:rsidRPr="008C58AF">
        <w:rPr>
          <w:lang w:val="sq-AL"/>
        </w:rPr>
        <w:t>) ha, e shënuar në hartë me ZQ.</w:t>
      </w:r>
    </w:p>
    <w:p w:rsidR="00373394" w:rsidRPr="008C58AF" w:rsidRDefault="00373394" w:rsidP="00CC3835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8C58AF">
        <w:rPr>
          <w:lang w:val="sq-AL"/>
        </w:rPr>
        <w:t>Kjo nënzonë përfshin habit</w:t>
      </w:r>
      <w:r w:rsidR="00C0112B" w:rsidRPr="008C58AF">
        <w:rPr>
          <w:lang w:val="sq-AL"/>
        </w:rPr>
        <w:t xml:space="preserve">atet kryesore pyjore, shkurre </w:t>
      </w:r>
      <w:r w:rsidRPr="008C58AF">
        <w:rPr>
          <w:lang w:val="sq-AL"/>
        </w:rPr>
        <w:t xml:space="preserve">dhe përcaktohet si zonë me vlera të larta </w:t>
      </w:r>
      <w:r w:rsidR="00FB4C86" w:rsidRPr="008C58AF">
        <w:rPr>
          <w:lang w:val="sq-AL"/>
        </w:rPr>
        <w:t>e t</w:t>
      </w:r>
      <w:r w:rsidR="00FD4A83" w:rsidRPr="008C58AF">
        <w:rPr>
          <w:lang w:val="sq-AL"/>
        </w:rPr>
        <w:t>ë</w:t>
      </w:r>
      <w:r w:rsidR="00FB4C86" w:rsidRPr="008C58AF">
        <w:rPr>
          <w:lang w:val="sq-AL"/>
        </w:rPr>
        <w:t xml:space="preserve"> rralla </w:t>
      </w:r>
      <w:r w:rsidRPr="008C58AF">
        <w:rPr>
          <w:lang w:val="sq-AL"/>
        </w:rPr>
        <w:t>për trashëgiminë natyrore e biodiversitet</w:t>
      </w:r>
      <w:r w:rsidR="009644C7" w:rsidRPr="008C58AF">
        <w:rPr>
          <w:lang w:val="sq-AL"/>
        </w:rPr>
        <w:t xml:space="preserve">in dhe në të zbatohet shkalla </w:t>
      </w:r>
      <w:r w:rsidRPr="008C58AF">
        <w:rPr>
          <w:lang w:val="sq-AL"/>
        </w:rPr>
        <w:t xml:space="preserve">më </w:t>
      </w:r>
      <w:r w:rsidR="009644C7" w:rsidRPr="008C58AF">
        <w:rPr>
          <w:lang w:val="sq-AL"/>
        </w:rPr>
        <w:t xml:space="preserve">e lartë e mbrojtjes, </w:t>
      </w:r>
      <w:r w:rsidRPr="008C58AF">
        <w:rPr>
          <w:lang w:val="sq-AL"/>
        </w:rPr>
        <w:t>që siguron një territor të pashqetësuar. Në këtë nënzonë lejohen kërkimi shkencor, zhvillimi i veprimtarive ekoturistike të lira në natyrë.</w:t>
      </w:r>
    </w:p>
    <w:p w:rsidR="00373394" w:rsidRPr="008C58AF" w:rsidRDefault="00CC3835" w:rsidP="00CC3835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8C58AF">
        <w:rPr>
          <w:lang w:val="sq-AL"/>
        </w:rPr>
        <w:t xml:space="preserve">b) </w:t>
      </w:r>
      <w:r w:rsidR="00373394" w:rsidRPr="008C58AF">
        <w:rPr>
          <w:u w:val="single"/>
          <w:lang w:val="sq-AL"/>
        </w:rPr>
        <w:t>Nënzona e Përdorimit Tradicional dhe Zhvillimit të Qëndrueshëm</w:t>
      </w:r>
      <w:r w:rsidR="00373394" w:rsidRPr="008C58AF">
        <w:rPr>
          <w:lang w:val="sq-AL"/>
        </w:rPr>
        <w:t xml:space="preserve">, me sipërfaqe </w:t>
      </w:r>
      <w:r w:rsidR="00C70F2A" w:rsidRPr="008C58AF">
        <w:rPr>
          <w:lang w:val="sq-AL"/>
        </w:rPr>
        <w:t>19544.17</w:t>
      </w:r>
      <w:r w:rsidR="00373394" w:rsidRPr="008C58AF">
        <w:rPr>
          <w:lang w:val="sq-AL"/>
        </w:rPr>
        <w:t xml:space="preserve"> (</w:t>
      </w:r>
      <w:r w:rsidR="0047608D" w:rsidRPr="008C58AF">
        <w:rPr>
          <w:lang w:val="sq-AL"/>
        </w:rPr>
        <w:t>n</w:t>
      </w:r>
      <w:r w:rsidR="00FE1330" w:rsidRPr="008C58AF">
        <w:rPr>
          <w:lang w:val="sq-AL"/>
        </w:rPr>
        <w:t>ë</w:t>
      </w:r>
      <w:r w:rsidR="0047608D" w:rsidRPr="008C58AF">
        <w:rPr>
          <w:lang w:val="sq-AL"/>
        </w:rPr>
        <w:t>nt</w:t>
      </w:r>
      <w:r w:rsidR="00FE1330" w:rsidRPr="008C58AF">
        <w:rPr>
          <w:lang w:val="sq-AL"/>
        </w:rPr>
        <w:t>ë</w:t>
      </w:r>
      <w:r w:rsidR="0047608D" w:rsidRPr="008C58AF">
        <w:rPr>
          <w:lang w:val="sq-AL"/>
        </w:rPr>
        <w:t>mb</w:t>
      </w:r>
      <w:r w:rsidR="00FE1330" w:rsidRPr="008C58AF">
        <w:rPr>
          <w:lang w:val="sq-AL"/>
        </w:rPr>
        <w:t>ë</w:t>
      </w:r>
      <w:r w:rsidR="0047608D" w:rsidRPr="008C58AF">
        <w:rPr>
          <w:lang w:val="sq-AL"/>
        </w:rPr>
        <w:t>dhjet</w:t>
      </w:r>
      <w:r w:rsidR="00FE1330" w:rsidRPr="008C58AF">
        <w:rPr>
          <w:lang w:val="sq-AL"/>
        </w:rPr>
        <w:t>ë</w:t>
      </w:r>
      <w:r w:rsidR="0047608D" w:rsidRPr="008C58AF">
        <w:rPr>
          <w:lang w:val="sq-AL"/>
        </w:rPr>
        <w:t xml:space="preserve"> mij</w:t>
      </w:r>
      <w:r w:rsidR="00FE1330" w:rsidRPr="008C58AF">
        <w:rPr>
          <w:lang w:val="sq-AL"/>
        </w:rPr>
        <w:t>ë</w:t>
      </w:r>
      <w:r w:rsidR="0047608D" w:rsidRPr="008C58AF">
        <w:rPr>
          <w:lang w:val="sq-AL"/>
        </w:rPr>
        <w:t xml:space="preserve"> e pes</w:t>
      </w:r>
      <w:r w:rsidR="00FE1330" w:rsidRPr="008C58AF">
        <w:rPr>
          <w:lang w:val="sq-AL"/>
        </w:rPr>
        <w:t>ë</w:t>
      </w:r>
      <w:r w:rsidR="0047608D" w:rsidRPr="008C58AF">
        <w:rPr>
          <w:lang w:val="sq-AL"/>
        </w:rPr>
        <w:t>qind e dyzet e kat</w:t>
      </w:r>
      <w:r w:rsidR="00FE1330" w:rsidRPr="008C58AF">
        <w:rPr>
          <w:lang w:val="sq-AL"/>
        </w:rPr>
        <w:t>ë</w:t>
      </w:r>
      <w:r w:rsidR="0047608D" w:rsidRPr="008C58AF">
        <w:rPr>
          <w:lang w:val="sq-AL"/>
        </w:rPr>
        <w:t>rt presje shtat</w:t>
      </w:r>
      <w:r w:rsidR="00FE1330" w:rsidRPr="008C58AF">
        <w:rPr>
          <w:lang w:val="sq-AL"/>
        </w:rPr>
        <w:t>ë</w:t>
      </w:r>
      <w:r w:rsidR="0047608D" w:rsidRPr="008C58AF">
        <w:rPr>
          <w:lang w:val="sq-AL"/>
        </w:rPr>
        <w:t>mb</w:t>
      </w:r>
      <w:r w:rsidR="00FE1330" w:rsidRPr="008C58AF">
        <w:rPr>
          <w:lang w:val="sq-AL"/>
        </w:rPr>
        <w:t>ë</w:t>
      </w:r>
      <w:r w:rsidR="0047608D" w:rsidRPr="008C58AF">
        <w:rPr>
          <w:lang w:val="sq-AL"/>
        </w:rPr>
        <w:t>dhjet</w:t>
      </w:r>
      <w:r w:rsidR="00FE1330" w:rsidRPr="008C58AF">
        <w:rPr>
          <w:lang w:val="sq-AL"/>
        </w:rPr>
        <w:t>ë</w:t>
      </w:r>
      <w:r w:rsidR="00373394" w:rsidRPr="008C58AF">
        <w:rPr>
          <w:lang w:val="sq-AL"/>
        </w:rPr>
        <w:t>) ha, e shënuar në hartë me ZPTQ.</w:t>
      </w:r>
    </w:p>
    <w:p w:rsidR="00373394" w:rsidRPr="008C58AF" w:rsidRDefault="00373394" w:rsidP="00CC3835">
      <w:pPr>
        <w:jc w:val="both"/>
        <w:rPr>
          <w:lang w:val="sq-AL"/>
        </w:rPr>
      </w:pPr>
      <w:r w:rsidRPr="008C58AF">
        <w:rPr>
          <w:lang w:val="sq-AL"/>
        </w:rPr>
        <w:t xml:space="preserve">Kjo nënzonë përfshin tokat </w:t>
      </w:r>
      <w:r w:rsidR="00FB4C86" w:rsidRPr="008C58AF">
        <w:rPr>
          <w:lang w:val="sq-AL"/>
        </w:rPr>
        <w:t xml:space="preserve">pyjore, </w:t>
      </w:r>
      <w:r w:rsidRPr="008C58AF">
        <w:rPr>
          <w:lang w:val="sq-AL"/>
        </w:rPr>
        <w:t xml:space="preserve">bujqësore e kullotat, dhe territore ujore ku mundësohet vazhdimi i veprimtarive tradicionale si </w:t>
      </w:r>
      <w:r w:rsidR="00FB4C86" w:rsidRPr="008C58AF">
        <w:rPr>
          <w:lang w:val="sq-AL"/>
        </w:rPr>
        <w:t>punime p</w:t>
      </w:r>
      <w:r w:rsidR="00FD4A83" w:rsidRPr="008C58AF">
        <w:rPr>
          <w:lang w:val="sq-AL"/>
        </w:rPr>
        <w:t>ë</w:t>
      </w:r>
      <w:r w:rsidR="00FB4C86" w:rsidRPr="008C58AF">
        <w:rPr>
          <w:lang w:val="sq-AL"/>
        </w:rPr>
        <w:t>r sh</w:t>
      </w:r>
      <w:r w:rsidR="00FD4A83" w:rsidRPr="008C58AF">
        <w:rPr>
          <w:lang w:val="sq-AL"/>
        </w:rPr>
        <w:t>ë</w:t>
      </w:r>
      <w:r w:rsidR="00FB4C86" w:rsidRPr="008C58AF">
        <w:rPr>
          <w:lang w:val="sq-AL"/>
        </w:rPr>
        <w:t>ndet</w:t>
      </w:r>
      <w:r w:rsidR="00FD4A83" w:rsidRPr="008C58AF">
        <w:rPr>
          <w:lang w:val="sq-AL"/>
        </w:rPr>
        <w:t>ë</w:t>
      </w:r>
      <w:r w:rsidR="00FB4C86" w:rsidRPr="008C58AF">
        <w:rPr>
          <w:lang w:val="sq-AL"/>
        </w:rPr>
        <w:t>simin e pyjeve, aktivitete bujqësore, kullotja</w:t>
      </w:r>
      <w:r w:rsidRPr="008C58AF">
        <w:rPr>
          <w:lang w:val="sq-AL"/>
        </w:rPr>
        <w:t xml:space="preserve">, grumbullimi </w:t>
      </w:r>
      <w:r w:rsidR="00FB4C86" w:rsidRPr="008C58AF">
        <w:rPr>
          <w:lang w:val="sq-AL"/>
        </w:rPr>
        <w:t xml:space="preserve">dhe kultivimi </w:t>
      </w:r>
      <w:r w:rsidRPr="008C58AF">
        <w:rPr>
          <w:lang w:val="sq-AL"/>
        </w:rPr>
        <w:t xml:space="preserve">i bimëve mjekësore e aromatike, me përdorim të balancuar të tyre dhe nuk lejohen ndërtimet e veprimtaritë </w:t>
      </w:r>
      <w:r w:rsidR="00E867B6" w:rsidRPr="008C58AF">
        <w:rPr>
          <w:lang w:val="sq-AL"/>
        </w:rPr>
        <w:t xml:space="preserve">ekonomike </w:t>
      </w:r>
      <w:r w:rsidRPr="008C58AF">
        <w:rPr>
          <w:lang w:val="sq-AL"/>
        </w:rPr>
        <w:t>që shkaktojnë ndryshimin e gjendjes natyrore të ekosistemit</w:t>
      </w:r>
      <w:r w:rsidR="00FB4C86" w:rsidRPr="008C58AF">
        <w:rPr>
          <w:lang w:val="sq-AL"/>
        </w:rPr>
        <w:t xml:space="preserve"> natyror</w:t>
      </w:r>
      <w:r w:rsidR="008A3DAE" w:rsidRPr="008C58AF">
        <w:rPr>
          <w:lang w:val="sq-AL"/>
        </w:rPr>
        <w:t xml:space="preserve">. </w:t>
      </w:r>
      <w:r w:rsidRPr="008C58AF">
        <w:rPr>
          <w:lang w:val="sq-AL"/>
        </w:rPr>
        <w:t xml:space="preserve">Në nënzonën e përdorimit tradicional </w:t>
      </w:r>
      <w:r w:rsidR="00C0112B" w:rsidRPr="008C58AF">
        <w:rPr>
          <w:lang w:val="sq-AL"/>
        </w:rPr>
        <w:t>dhe zhvillimit t</w:t>
      </w:r>
      <w:r w:rsidR="00EF2094" w:rsidRPr="008C58AF">
        <w:rPr>
          <w:lang w:val="sq-AL"/>
        </w:rPr>
        <w:t>ë</w:t>
      </w:r>
      <w:r w:rsidR="00C0112B" w:rsidRPr="008C58AF">
        <w:rPr>
          <w:lang w:val="sq-AL"/>
        </w:rPr>
        <w:t xml:space="preserve"> q</w:t>
      </w:r>
      <w:r w:rsidR="00EF2094" w:rsidRPr="008C58AF">
        <w:rPr>
          <w:lang w:val="sq-AL"/>
        </w:rPr>
        <w:t>ë</w:t>
      </w:r>
      <w:r w:rsidR="00C0112B" w:rsidRPr="008C58AF">
        <w:rPr>
          <w:lang w:val="sq-AL"/>
        </w:rPr>
        <w:t>ndruesh</w:t>
      </w:r>
      <w:r w:rsidR="00EF2094" w:rsidRPr="008C58AF">
        <w:rPr>
          <w:lang w:val="sq-AL"/>
        </w:rPr>
        <w:t>ë</w:t>
      </w:r>
      <w:r w:rsidR="00C0112B" w:rsidRPr="008C58AF">
        <w:rPr>
          <w:lang w:val="sq-AL"/>
        </w:rPr>
        <w:t xml:space="preserve">m, </w:t>
      </w:r>
      <w:r w:rsidRPr="008C58AF">
        <w:rPr>
          <w:lang w:val="sq-AL"/>
        </w:rPr>
        <w:t xml:space="preserve">zbatohet shkalla e dytë e mbrojtjes, që siguron një territor me ndikim të ulët dhe kontroll të veprimtarive ekonomike, sociale, agrobiznesit, argëtuese, sportive e ekoturistike, ndërtimi i infrastrukturës sipas planeve të zhvillimit urban e turistik të miratuar nga Këshilli Kombëtar i Territorit (KKT), të cilat nuk cenojnë integritetin ekologjik të ekosistemit </w:t>
      </w:r>
      <w:r w:rsidR="00FB4C86" w:rsidRPr="008C58AF">
        <w:rPr>
          <w:lang w:val="sq-AL"/>
        </w:rPr>
        <w:t xml:space="preserve">natyror </w:t>
      </w:r>
      <w:r w:rsidRPr="008C58AF">
        <w:rPr>
          <w:lang w:val="sq-AL"/>
        </w:rPr>
        <w:t>dhe respektojnë funksionet e zonës së mbrojtur, vlerat ekologjike dhe ato të peizazhit natyror e kulturor.</w:t>
      </w:r>
    </w:p>
    <w:p w:rsidR="00373394" w:rsidRPr="008C58AF" w:rsidRDefault="00373394" w:rsidP="00CC3835">
      <w:pPr>
        <w:jc w:val="both"/>
        <w:rPr>
          <w:lang w:val="sq-AL"/>
        </w:rPr>
      </w:pPr>
      <w:r w:rsidRPr="008C58AF">
        <w:rPr>
          <w:lang w:val="sq-AL"/>
        </w:rPr>
        <w:t xml:space="preserve">c) </w:t>
      </w:r>
      <w:r w:rsidRPr="008C58AF">
        <w:rPr>
          <w:u w:val="single"/>
          <w:lang w:val="sq-AL"/>
        </w:rPr>
        <w:t>Nënzona e Rekreacionit</w:t>
      </w:r>
      <w:r w:rsidRPr="008C58AF">
        <w:rPr>
          <w:rFonts w:eastAsiaTheme="minorHAnsi"/>
          <w:color w:val="000000"/>
          <w:lang w:val="sq-AL"/>
        </w:rPr>
        <w:t xml:space="preserve"> me </w:t>
      </w:r>
      <w:r w:rsidRPr="008C58AF">
        <w:rPr>
          <w:lang w:val="sq-AL"/>
        </w:rPr>
        <w:t xml:space="preserve">sipërfaqe </w:t>
      </w:r>
      <w:r w:rsidR="00C70F2A" w:rsidRPr="008C58AF">
        <w:rPr>
          <w:lang w:val="sq-AL"/>
        </w:rPr>
        <w:t>3612.1</w:t>
      </w:r>
      <w:r w:rsidRPr="008C58AF">
        <w:rPr>
          <w:lang w:val="sq-AL"/>
        </w:rPr>
        <w:t xml:space="preserve"> (</w:t>
      </w:r>
      <w:r w:rsidR="0047608D" w:rsidRPr="008C58AF">
        <w:rPr>
          <w:lang w:val="sq-AL"/>
        </w:rPr>
        <w:t>tremij</w:t>
      </w:r>
      <w:r w:rsidR="00FE1330" w:rsidRPr="008C58AF">
        <w:rPr>
          <w:lang w:val="sq-AL"/>
        </w:rPr>
        <w:t>ë</w:t>
      </w:r>
      <w:r w:rsidR="0047608D" w:rsidRPr="008C58AF">
        <w:rPr>
          <w:lang w:val="sq-AL"/>
        </w:rPr>
        <w:t xml:space="preserve"> e gjasht</w:t>
      </w:r>
      <w:r w:rsidR="00FE1330" w:rsidRPr="008C58AF">
        <w:rPr>
          <w:lang w:val="sq-AL"/>
        </w:rPr>
        <w:t>ë</w:t>
      </w:r>
      <w:r w:rsidR="0047608D" w:rsidRPr="008C58AF">
        <w:rPr>
          <w:lang w:val="sq-AL"/>
        </w:rPr>
        <w:t>qind e dymb</w:t>
      </w:r>
      <w:r w:rsidR="00FE1330" w:rsidRPr="008C58AF">
        <w:rPr>
          <w:lang w:val="sq-AL"/>
        </w:rPr>
        <w:t>ë</w:t>
      </w:r>
      <w:r w:rsidR="0047608D" w:rsidRPr="008C58AF">
        <w:rPr>
          <w:lang w:val="sq-AL"/>
        </w:rPr>
        <w:t>dhjet</w:t>
      </w:r>
      <w:r w:rsidR="00FE1330" w:rsidRPr="008C58AF">
        <w:rPr>
          <w:lang w:val="sq-AL"/>
        </w:rPr>
        <w:t>ë</w:t>
      </w:r>
      <w:r w:rsidR="0047608D" w:rsidRPr="008C58AF">
        <w:rPr>
          <w:lang w:val="sq-AL"/>
        </w:rPr>
        <w:t xml:space="preserve"> presje nj</w:t>
      </w:r>
      <w:r w:rsidR="00FE1330" w:rsidRPr="008C58AF">
        <w:rPr>
          <w:lang w:val="sq-AL"/>
        </w:rPr>
        <w:t>ë</w:t>
      </w:r>
      <w:r w:rsidRPr="008C58AF">
        <w:rPr>
          <w:lang w:val="sq-AL"/>
        </w:rPr>
        <w:t xml:space="preserve">) ha, e shënuar në hartë me ZR. </w:t>
      </w:r>
    </w:p>
    <w:p w:rsidR="00373394" w:rsidRPr="008C58AF" w:rsidRDefault="00373394" w:rsidP="00CC3835">
      <w:pPr>
        <w:jc w:val="both"/>
        <w:rPr>
          <w:lang w:val="sq-AL"/>
        </w:rPr>
      </w:pPr>
      <w:r w:rsidRPr="008C58AF">
        <w:rPr>
          <w:lang w:val="sq-AL"/>
        </w:rPr>
        <w:t>Në këtë zonë përfshihen pjesë</w:t>
      </w:r>
      <w:r w:rsidR="009212A1" w:rsidRPr="008C58AF">
        <w:rPr>
          <w:lang w:val="sq-AL"/>
        </w:rPr>
        <w:t>t e habitateve pyjore dhe ujorë</w:t>
      </w:r>
      <w:r w:rsidRPr="008C58AF">
        <w:rPr>
          <w:lang w:val="sq-AL"/>
        </w:rPr>
        <w:t xml:space="preserve">. Në të zbatohet shkalla e tretë e mbrojtjes, që siguron një territor me ndikim të ulët dhe kontroll të veprimtarive turistik, si mundësi shetitje në natyrë, shërbime turistike në mënyrë të tillë që respektojnë funksionet e zonës së mbrojtur, vlerat e tij ekologjike dhe ato të peizazhit natyror, në mbështetje të studimeve urbanistike të miratuar nga KKT-ja.  </w:t>
      </w:r>
    </w:p>
    <w:p w:rsidR="00373394" w:rsidRPr="008C58AF" w:rsidRDefault="00373394" w:rsidP="00373394">
      <w:pPr>
        <w:rPr>
          <w:lang w:val="sq-AL"/>
        </w:rPr>
      </w:pPr>
    </w:p>
    <w:p w:rsidR="00373394" w:rsidRPr="008C58AF" w:rsidRDefault="00CC3835" w:rsidP="008C58AF">
      <w:pPr>
        <w:jc w:val="both"/>
        <w:rPr>
          <w:lang w:val="sq-AL"/>
        </w:rPr>
      </w:pPr>
      <w:r w:rsidRPr="008C58AF">
        <w:rPr>
          <w:lang w:val="sq-AL"/>
        </w:rPr>
        <w:t>Zonimi dhe siperfaqet në Rezervat</w:t>
      </w:r>
      <w:r w:rsidR="00321BAB" w:rsidRPr="008C58AF">
        <w:rPr>
          <w:lang w:val="sq-AL"/>
        </w:rPr>
        <w:t>in</w:t>
      </w:r>
      <w:r w:rsidRPr="008C58AF">
        <w:rPr>
          <w:lang w:val="sq-AL"/>
        </w:rPr>
        <w:t xml:space="preserve"> Natyror t</w:t>
      </w:r>
      <w:r w:rsidR="00067D81" w:rsidRPr="008C58AF">
        <w:rPr>
          <w:lang w:val="sq-AL"/>
        </w:rPr>
        <w:t>ë</w:t>
      </w:r>
      <w:r w:rsidRPr="008C58AF">
        <w:rPr>
          <w:lang w:val="sq-AL"/>
        </w:rPr>
        <w:t xml:space="preserve"> Menaxhuar</w:t>
      </w:r>
      <w:r w:rsidR="002E109E" w:rsidRPr="008C58AF">
        <w:rPr>
          <w:lang w:val="sq-AL"/>
        </w:rPr>
        <w:t xml:space="preserve"> “Liqeni i Shkodrës</w:t>
      </w:r>
      <w:r w:rsidR="00373394" w:rsidRPr="008C58AF">
        <w:rPr>
          <w:lang w:val="sq-AL"/>
        </w:rPr>
        <w:t>”</w:t>
      </w:r>
      <w:r w:rsidR="00D0270E" w:rsidRPr="008C58AF">
        <w:rPr>
          <w:lang w:val="sq-AL"/>
        </w:rPr>
        <w:t>,</w:t>
      </w:r>
      <w:r w:rsidR="00373394" w:rsidRPr="008C58AF">
        <w:rPr>
          <w:lang w:val="sq-AL"/>
        </w:rPr>
        <w:t xml:space="preserve"> jepet në Tabelën 2.</w:t>
      </w:r>
    </w:p>
    <w:p w:rsidR="00373394" w:rsidRPr="008C58AF" w:rsidRDefault="00373394" w:rsidP="00373394">
      <w:pPr>
        <w:rPr>
          <w:lang w:val="sq-AL"/>
        </w:rPr>
      </w:pPr>
    </w:p>
    <w:p w:rsidR="00373394" w:rsidRDefault="00373394" w:rsidP="00373394">
      <w:pPr>
        <w:jc w:val="center"/>
        <w:rPr>
          <w:lang w:val="sq-AL"/>
        </w:rPr>
      </w:pPr>
      <w:r w:rsidRPr="008C58AF">
        <w:rPr>
          <w:b/>
          <w:lang w:val="sq-AL"/>
        </w:rPr>
        <w:t>Tabela 2</w:t>
      </w:r>
      <w:r w:rsidR="004C087E" w:rsidRPr="008C58AF">
        <w:rPr>
          <w:lang w:val="sq-AL"/>
        </w:rPr>
        <w:t>. Zonimi i brendsh</w:t>
      </w:r>
      <w:r w:rsidR="00FD4A83" w:rsidRPr="008C58AF">
        <w:rPr>
          <w:lang w:val="sq-AL"/>
        </w:rPr>
        <w:t>ë</w:t>
      </w:r>
      <w:r w:rsidR="00321BAB" w:rsidRPr="008C58AF">
        <w:rPr>
          <w:lang w:val="sq-AL"/>
        </w:rPr>
        <w:t>m i RNM</w:t>
      </w:r>
      <w:r w:rsidR="00C0112B" w:rsidRPr="008C58AF">
        <w:rPr>
          <w:lang w:val="sq-AL"/>
        </w:rPr>
        <w:t>-s</w:t>
      </w:r>
      <w:r w:rsidR="00EF2094" w:rsidRPr="008C58AF">
        <w:rPr>
          <w:lang w:val="sq-AL"/>
        </w:rPr>
        <w:t>ë</w:t>
      </w:r>
    </w:p>
    <w:p w:rsidR="008C58AF" w:rsidRPr="008C58AF" w:rsidRDefault="008C58AF" w:rsidP="00373394">
      <w:pPr>
        <w:jc w:val="center"/>
        <w:rPr>
          <w:lang w:val="sq-AL"/>
        </w:rPr>
      </w:pPr>
    </w:p>
    <w:tbl>
      <w:tblPr>
        <w:tblW w:w="8953" w:type="dxa"/>
        <w:jc w:val="center"/>
        <w:tblLook w:val="04A0"/>
      </w:tblPr>
      <w:tblGrid>
        <w:gridCol w:w="6110"/>
        <w:gridCol w:w="1600"/>
        <w:gridCol w:w="1243"/>
      </w:tblGrid>
      <w:tr w:rsidR="00C70F2A" w:rsidRPr="008C58AF" w:rsidTr="00C70F2A">
        <w:trPr>
          <w:trHeight w:val="324"/>
          <w:jc w:val="center"/>
        </w:trPr>
        <w:tc>
          <w:tcPr>
            <w:tcW w:w="6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F2A" w:rsidRPr="008C58AF" w:rsidRDefault="00C70F2A" w:rsidP="00C70F2A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C58AF">
              <w:rPr>
                <w:rFonts w:eastAsia="Times New Roman"/>
                <w:b/>
                <w:bCs/>
                <w:color w:val="000000"/>
                <w:lang w:val="sq-AL"/>
              </w:rPr>
              <w:t>Zonimi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F2A" w:rsidRPr="008C58AF" w:rsidRDefault="00C70F2A" w:rsidP="00C70F2A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C58AF">
              <w:rPr>
                <w:rFonts w:eastAsia="Times New Roman"/>
                <w:b/>
                <w:bCs/>
                <w:color w:val="000000"/>
                <w:lang w:val="sq-AL"/>
              </w:rPr>
              <w:t>Sipërfaqe ha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F2A" w:rsidRPr="008C58AF" w:rsidRDefault="00C70F2A" w:rsidP="00C70F2A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C58AF">
              <w:rPr>
                <w:rFonts w:eastAsia="Times New Roman"/>
                <w:b/>
                <w:bCs/>
                <w:color w:val="000000"/>
                <w:lang w:val="sq-AL"/>
              </w:rPr>
              <w:t>Përqindja</w:t>
            </w:r>
          </w:p>
        </w:tc>
      </w:tr>
      <w:tr w:rsidR="00C70F2A" w:rsidRPr="008C58AF" w:rsidTr="00C70F2A">
        <w:trPr>
          <w:trHeight w:val="324"/>
          <w:jc w:val="center"/>
        </w:trPr>
        <w:tc>
          <w:tcPr>
            <w:tcW w:w="61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0F2A" w:rsidRPr="008C58AF" w:rsidRDefault="00C70F2A" w:rsidP="00C70F2A">
            <w:pPr>
              <w:rPr>
                <w:rFonts w:eastAsia="Times New Roman"/>
                <w:color w:val="000000"/>
                <w:lang w:val="en-US"/>
              </w:rPr>
            </w:pPr>
            <w:r w:rsidRPr="008C58AF">
              <w:rPr>
                <w:rFonts w:eastAsia="Times New Roman"/>
                <w:color w:val="000000"/>
                <w:lang w:val="sq-AL"/>
              </w:rPr>
              <w:t>Zona qëndrore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F2A" w:rsidRPr="008C58AF" w:rsidRDefault="00C70F2A" w:rsidP="00C70F2A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8C58AF">
              <w:rPr>
                <w:rFonts w:eastAsia="Times New Roman"/>
                <w:color w:val="000000"/>
                <w:lang w:val="en-US"/>
              </w:rPr>
              <w:t>893.48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2A" w:rsidRPr="008C58AF" w:rsidRDefault="00C70F2A" w:rsidP="00C70F2A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8C58AF">
              <w:rPr>
                <w:rFonts w:eastAsia="Times New Roman"/>
                <w:color w:val="000000"/>
              </w:rPr>
              <w:t>3.715</w:t>
            </w:r>
          </w:p>
        </w:tc>
      </w:tr>
      <w:tr w:rsidR="00C70F2A" w:rsidRPr="008C58AF" w:rsidTr="00C70F2A">
        <w:trPr>
          <w:trHeight w:val="324"/>
          <w:jc w:val="center"/>
        </w:trPr>
        <w:tc>
          <w:tcPr>
            <w:tcW w:w="61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0F2A" w:rsidRPr="008C58AF" w:rsidRDefault="00C70F2A" w:rsidP="00C70F2A">
            <w:pPr>
              <w:rPr>
                <w:rFonts w:eastAsia="Times New Roman"/>
                <w:color w:val="000000"/>
                <w:lang w:val="en-US"/>
              </w:rPr>
            </w:pPr>
            <w:r w:rsidRPr="008C58AF">
              <w:rPr>
                <w:rFonts w:eastAsia="Times New Roman"/>
                <w:color w:val="000000"/>
                <w:lang w:val="sq-AL"/>
              </w:rPr>
              <w:t>Zona e përdorimit tradicional dhe zhvillimit të qëndrueshëm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F2A" w:rsidRPr="008C58AF" w:rsidRDefault="00C70F2A" w:rsidP="00C70F2A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8C58AF">
              <w:rPr>
                <w:rFonts w:eastAsia="Times New Roman"/>
                <w:color w:val="000000"/>
                <w:lang w:val="en-US"/>
              </w:rPr>
              <w:t>19544.17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2A" w:rsidRPr="008C58AF" w:rsidRDefault="00C70F2A" w:rsidP="00C70F2A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8C58AF">
              <w:rPr>
                <w:rFonts w:eastAsia="Times New Roman"/>
                <w:color w:val="000000"/>
              </w:rPr>
              <w:t>81.266</w:t>
            </w:r>
          </w:p>
        </w:tc>
      </w:tr>
      <w:tr w:rsidR="00C70F2A" w:rsidRPr="008C58AF" w:rsidTr="00C70F2A">
        <w:trPr>
          <w:trHeight w:val="324"/>
          <w:jc w:val="center"/>
        </w:trPr>
        <w:tc>
          <w:tcPr>
            <w:tcW w:w="61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0F2A" w:rsidRPr="008C58AF" w:rsidRDefault="00C70F2A" w:rsidP="00C70F2A">
            <w:pPr>
              <w:rPr>
                <w:rFonts w:eastAsia="Times New Roman"/>
                <w:color w:val="000000"/>
                <w:lang w:val="en-US"/>
              </w:rPr>
            </w:pPr>
            <w:r w:rsidRPr="008C58AF">
              <w:rPr>
                <w:rFonts w:eastAsia="Times New Roman"/>
                <w:color w:val="000000"/>
                <w:lang w:val="sq-AL"/>
              </w:rPr>
              <w:t>Zona e rekreacionit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F2A" w:rsidRPr="008C58AF" w:rsidRDefault="00C70F2A" w:rsidP="00C70F2A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8C58AF">
              <w:rPr>
                <w:rFonts w:eastAsia="Times New Roman"/>
                <w:color w:val="000000"/>
                <w:lang w:val="en-US"/>
              </w:rPr>
              <w:t>3612.1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2A" w:rsidRPr="008C58AF" w:rsidRDefault="00C70F2A" w:rsidP="00C70F2A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8C58AF">
              <w:rPr>
                <w:rFonts w:eastAsia="Times New Roman"/>
                <w:color w:val="000000"/>
              </w:rPr>
              <w:t>15.019</w:t>
            </w:r>
          </w:p>
        </w:tc>
      </w:tr>
      <w:tr w:rsidR="00C70F2A" w:rsidRPr="008C58AF" w:rsidTr="00C70F2A">
        <w:trPr>
          <w:trHeight w:val="324"/>
          <w:jc w:val="center"/>
        </w:trPr>
        <w:tc>
          <w:tcPr>
            <w:tcW w:w="61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0F2A" w:rsidRPr="008C58AF" w:rsidRDefault="00C70F2A" w:rsidP="00C70F2A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C58AF">
              <w:rPr>
                <w:rFonts w:eastAsia="Times New Roman"/>
                <w:b/>
                <w:bCs/>
                <w:color w:val="000000"/>
              </w:rPr>
              <w:t>Total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2A" w:rsidRPr="008C58AF" w:rsidRDefault="00C70F2A" w:rsidP="00C70F2A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C58AF">
              <w:rPr>
                <w:rFonts w:eastAsia="Times New Roman"/>
                <w:b/>
                <w:bCs/>
                <w:color w:val="000000"/>
                <w:lang w:val="en-US"/>
              </w:rPr>
              <w:t>24049.75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2A" w:rsidRPr="008C58AF" w:rsidRDefault="00C70F2A" w:rsidP="00C70F2A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C58AF">
              <w:rPr>
                <w:rFonts w:eastAsia="Times New Roman"/>
                <w:b/>
                <w:bCs/>
                <w:color w:val="000000"/>
                <w:lang w:val="en-US"/>
              </w:rPr>
              <w:t>100</w:t>
            </w:r>
          </w:p>
        </w:tc>
      </w:tr>
    </w:tbl>
    <w:p w:rsidR="00373394" w:rsidRPr="008C58AF" w:rsidRDefault="00373394" w:rsidP="00373394">
      <w:pPr>
        <w:rPr>
          <w:lang w:val="sq-AL"/>
        </w:rPr>
      </w:pPr>
    </w:p>
    <w:p w:rsidR="00373394" w:rsidRPr="008C58AF" w:rsidRDefault="004C087E" w:rsidP="004C087E">
      <w:pPr>
        <w:pStyle w:val="ListParagraph"/>
        <w:ind w:left="0"/>
        <w:jc w:val="both"/>
        <w:rPr>
          <w:lang w:val="sq-AL"/>
        </w:rPr>
      </w:pPr>
      <w:r w:rsidRPr="008C58AF">
        <w:rPr>
          <w:lang w:val="sq-AL"/>
        </w:rPr>
        <w:t xml:space="preserve">4. </w:t>
      </w:r>
      <w:r w:rsidR="009E1ECE" w:rsidRPr="008C58AF">
        <w:rPr>
          <w:lang w:val="sq-AL"/>
        </w:rPr>
        <w:t>A</w:t>
      </w:r>
      <w:r w:rsidR="00373394" w:rsidRPr="008C58AF">
        <w:rPr>
          <w:lang w:val="sq-AL"/>
        </w:rPr>
        <w:t>ktivitetet shfrytëzu</w:t>
      </w:r>
      <w:r w:rsidR="009E1ECE" w:rsidRPr="008C58AF">
        <w:rPr>
          <w:lang w:val="sq-AL"/>
        </w:rPr>
        <w:t>ese të burimeve natyrore, t</w:t>
      </w:r>
      <w:r w:rsidR="00FD4A83" w:rsidRPr="008C58AF">
        <w:rPr>
          <w:lang w:val="sq-AL"/>
        </w:rPr>
        <w:t>ë</w:t>
      </w:r>
      <w:r w:rsidR="009E1ECE" w:rsidRPr="008C58AF">
        <w:rPr>
          <w:lang w:val="sq-AL"/>
        </w:rPr>
        <w:t xml:space="preserve"> cilat ndodhen brenda territorit t</w:t>
      </w:r>
      <w:r w:rsidR="00FD4A83" w:rsidRPr="008C58AF">
        <w:rPr>
          <w:lang w:val="sq-AL"/>
        </w:rPr>
        <w:t>ë</w:t>
      </w:r>
      <w:r w:rsidR="00321BAB" w:rsidRPr="008C58AF">
        <w:rPr>
          <w:lang w:val="sq-AL"/>
        </w:rPr>
        <w:t xml:space="preserve"> R</w:t>
      </w:r>
      <w:r w:rsidR="00D92933" w:rsidRPr="008C58AF">
        <w:rPr>
          <w:lang w:val="sq-AL"/>
        </w:rPr>
        <w:t>ezervatit Natyror të M</w:t>
      </w:r>
      <w:r w:rsidR="00067D81" w:rsidRPr="008C58AF">
        <w:rPr>
          <w:lang w:val="sq-AL"/>
        </w:rPr>
        <w:t>enaxhuar</w:t>
      </w:r>
      <w:r w:rsidR="009E1ECE" w:rsidRPr="008C58AF">
        <w:rPr>
          <w:lang w:val="sq-AL"/>
        </w:rPr>
        <w:t xml:space="preserve"> dhe që</w:t>
      </w:r>
      <w:r w:rsidR="00373394" w:rsidRPr="008C58AF">
        <w:rPr>
          <w:lang w:val="sq-AL"/>
        </w:rPr>
        <w:t xml:space="preserve"> janë pajisur me leje mjedisore dhe/ose vendim të KKT-së deri në datën e </w:t>
      </w:r>
      <w:r w:rsidR="009E1ECE" w:rsidRPr="008C58AF">
        <w:rPr>
          <w:lang w:val="sq-AL"/>
        </w:rPr>
        <w:t>hyrjes n</w:t>
      </w:r>
      <w:r w:rsidR="00FD4A83" w:rsidRPr="008C58AF">
        <w:rPr>
          <w:lang w:val="sq-AL"/>
        </w:rPr>
        <w:t>ë</w:t>
      </w:r>
      <w:r w:rsidR="009E1ECE" w:rsidRPr="008C58AF">
        <w:rPr>
          <w:lang w:val="sq-AL"/>
        </w:rPr>
        <w:t xml:space="preserve"> fuqi t</w:t>
      </w:r>
      <w:r w:rsidR="00FD4A83" w:rsidRPr="008C58AF">
        <w:rPr>
          <w:lang w:val="sq-AL"/>
        </w:rPr>
        <w:t>ë</w:t>
      </w:r>
      <w:r w:rsidR="00373394" w:rsidRPr="008C58AF">
        <w:rPr>
          <w:lang w:val="sq-AL"/>
        </w:rPr>
        <w:t xml:space="preserve"> këtij vendimi, do të lejohet të vazhdojnë </w:t>
      </w:r>
      <w:r w:rsidR="009E1ECE" w:rsidRPr="008C58AF">
        <w:rPr>
          <w:lang w:val="sq-AL"/>
        </w:rPr>
        <w:t>ushtrimin e aktivitetit n</w:t>
      </w:r>
      <w:r w:rsidR="00FD4A83" w:rsidRPr="008C58AF">
        <w:rPr>
          <w:lang w:val="sq-AL"/>
        </w:rPr>
        <w:t>ë</w:t>
      </w:r>
      <w:r w:rsidR="009E1ECE" w:rsidRPr="008C58AF">
        <w:rPr>
          <w:lang w:val="sq-AL"/>
        </w:rPr>
        <w:t>se p</w:t>
      </w:r>
      <w:r w:rsidR="00FD4A83" w:rsidRPr="008C58AF">
        <w:rPr>
          <w:lang w:val="sq-AL"/>
        </w:rPr>
        <w:t>ë</w:t>
      </w:r>
      <w:r w:rsidR="009E1ECE" w:rsidRPr="008C58AF">
        <w:rPr>
          <w:lang w:val="sq-AL"/>
        </w:rPr>
        <w:t>rmbu</w:t>
      </w:r>
      <w:r w:rsidR="008C58AF">
        <w:rPr>
          <w:lang w:val="sq-AL"/>
        </w:rPr>
        <w:t>shin kushtet e parashikuaranga L</w:t>
      </w:r>
      <w:r w:rsidR="009E1ECE" w:rsidRPr="008C58AF">
        <w:rPr>
          <w:lang w:val="sq-AL"/>
        </w:rPr>
        <w:t>igji nr.</w:t>
      </w:r>
      <w:r w:rsidR="00C0112B" w:rsidRPr="008C58AF">
        <w:rPr>
          <w:lang w:val="sq-AL"/>
        </w:rPr>
        <w:t xml:space="preserve"> </w:t>
      </w:r>
      <w:r w:rsidR="009E1ECE" w:rsidRPr="008C58AF">
        <w:rPr>
          <w:lang w:val="sq-AL"/>
        </w:rPr>
        <w:t>81/2017 “P</w:t>
      </w:r>
      <w:r w:rsidR="00FD4A83" w:rsidRPr="008C58AF">
        <w:rPr>
          <w:lang w:val="sq-AL"/>
        </w:rPr>
        <w:t>ë</w:t>
      </w:r>
      <w:r w:rsidR="009E1ECE" w:rsidRPr="008C58AF">
        <w:rPr>
          <w:lang w:val="sq-AL"/>
        </w:rPr>
        <w:t>r zonat e mbrojtura”.</w:t>
      </w:r>
    </w:p>
    <w:p w:rsidR="00373394" w:rsidRPr="008C58AF" w:rsidRDefault="00373394" w:rsidP="00373394">
      <w:pPr>
        <w:pStyle w:val="ListParagraph"/>
        <w:ind w:left="0"/>
        <w:jc w:val="both"/>
        <w:rPr>
          <w:lang w:val="sq-AL"/>
        </w:rPr>
      </w:pPr>
    </w:p>
    <w:p w:rsidR="003E341D" w:rsidRPr="008C58AF" w:rsidRDefault="003E341D" w:rsidP="003E341D">
      <w:pPr>
        <w:pStyle w:val="ListParagraph"/>
        <w:ind w:left="0"/>
        <w:jc w:val="both"/>
        <w:rPr>
          <w:color w:val="000000"/>
          <w:lang w:val="sq-AL"/>
        </w:rPr>
      </w:pPr>
      <w:r w:rsidRPr="008C58AF">
        <w:rPr>
          <w:color w:val="000000"/>
          <w:lang w:val="sq-AL"/>
        </w:rPr>
        <w:t xml:space="preserve">5. Zonat urbane brenda perimetrit të zonave të mbrojtura, të identifikuara në Vendimin nr. 10, datë 28.12.2020 në Këshillin Kombëtar të </w:t>
      </w:r>
      <w:r w:rsidRPr="008C58AF">
        <w:rPr>
          <w:lang w:val="sq-AL"/>
        </w:rPr>
        <w:t>Territorit,</w:t>
      </w:r>
      <w:r w:rsidRPr="008C58AF">
        <w:rPr>
          <w:color w:val="000000"/>
          <w:lang w:val="sq-AL"/>
        </w:rPr>
        <w:t xml:space="preserve"> do të jenë pjesë e Planit të Menaxhimit të zonës së mbrojtur duke u harmonizuar me rregullat e parashikuara nga Planet e Përgjithshme Vendor</w:t>
      </w:r>
      <w:r w:rsidR="008C58AF">
        <w:rPr>
          <w:color w:val="000000"/>
          <w:lang w:val="sq-AL"/>
        </w:rPr>
        <w:t>e dhe Planet e Detajuara Urbane</w:t>
      </w:r>
      <w:r w:rsidRPr="008C58AF">
        <w:rPr>
          <w:color w:val="000000"/>
          <w:lang w:val="sq-AL"/>
        </w:rPr>
        <w:t xml:space="preserve"> të miratuara. </w:t>
      </w:r>
    </w:p>
    <w:p w:rsidR="003E341D" w:rsidRPr="008C58AF" w:rsidRDefault="003E341D" w:rsidP="003E341D">
      <w:pPr>
        <w:pStyle w:val="ListParagraph"/>
        <w:ind w:left="0"/>
        <w:jc w:val="both"/>
        <w:rPr>
          <w:lang w:val="sq-AL"/>
        </w:rPr>
      </w:pPr>
    </w:p>
    <w:p w:rsidR="003E341D" w:rsidRPr="008C58AF" w:rsidRDefault="003E341D" w:rsidP="003E341D">
      <w:pPr>
        <w:pStyle w:val="ListParagraph"/>
        <w:ind w:left="0"/>
        <w:jc w:val="both"/>
        <w:rPr>
          <w:color w:val="000000"/>
          <w:lang w:val="sq-AL"/>
        </w:rPr>
      </w:pPr>
      <w:r w:rsidRPr="008C58AF">
        <w:rPr>
          <w:lang w:val="sq-AL"/>
        </w:rPr>
        <w:t>6. Ministria përgjegjëse për zonat e mbrojtura, në bashkëpunim me ministritë e linjës, me bashkitë, me publikun e interesuar, shoqërinë civile dhe me pronarët privatë, pronat e të cilëve shtrihen brenda territorit të zonës së mbrojtur, miraton Planin e Menaxhimit të Rezervatit Natyror të Menaxhuar dhe objektivat e ruajtjes së zonës, të hartuar nga specialist</w:t>
      </w:r>
      <w:r w:rsidRPr="008C58AF">
        <w:rPr>
          <w:color w:val="000000"/>
          <w:lang w:val="sq-AL"/>
        </w:rPr>
        <w:t xml:space="preserve">ët e fushës në bashkëpunim me </w:t>
      </w:r>
      <w:r w:rsidRPr="008C58AF">
        <w:rPr>
          <w:lang w:val="sq-AL"/>
        </w:rPr>
        <w:t xml:space="preserve">Agjencinë Kombëtare të Zonave të Mbrojtura </w:t>
      </w:r>
      <w:r w:rsidRPr="008C58AF">
        <w:rPr>
          <w:color w:val="000000"/>
          <w:lang w:val="sq-AL"/>
        </w:rPr>
        <w:t>brenda dy vitesh, nga</w:t>
      </w:r>
      <w:r w:rsidR="00755CF1">
        <w:rPr>
          <w:color w:val="000000"/>
          <w:lang w:val="sq-AL"/>
        </w:rPr>
        <w:t xml:space="preserve"> data e hyrjes në fuqi të</w:t>
      </w:r>
      <w:r w:rsidRPr="008C58AF">
        <w:rPr>
          <w:color w:val="000000"/>
          <w:lang w:val="sq-AL"/>
        </w:rPr>
        <w:t xml:space="preserve"> këtij vendimi. </w:t>
      </w:r>
    </w:p>
    <w:p w:rsidR="00373394" w:rsidRPr="008C58AF" w:rsidRDefault="00373394" w:rsidP="00161142">
      <w:pPr>
        <w:pStyle w:val="ListParagraph"/>
        <w:ind w:left="0"/>
        <w:jc w:val="both"/>
        <w:rPr>
          <w:lang w:val="sq-AL"/>
        </w:rPr>
      </w:pPr>
    </w:p>
    <w:p w:rsidR="00373394" w:rsidRPr="008C58AF" w:rsidRDefault="0071313E" w:rsidP="00373394">
      <w:pPr>
        <w:jc w:val="both"/>
        <w:rPr>
          <w:color w:val="000000"/>
          <w:lang w:val="sq-AL"/>
        </w:rPr>
      </w:pPr>
      <w:r w:rsidRPr="008C58AF">
        <w:rPr>
          <w:lang w:val="sq-AL"/>
        </w:rPr>
        <w:t>7</w:t>
      </w:r>
      <w:r w:rsidR="00373394" w:rsidRPr="008C58AF">
        <w:rPr>
          <w:lang w:val="sq-AL"/>
        </w:rPr>
        <w:t>. Administrata e Zon</w:t>
      </w:r>
      <w:r w:rsidR="003E341D" w:rsidRPr="008C58AF">
        <w:rPr>
          <w:lang w:val="sq-AL"/>
        </w:rPr>
        <w:t>ës s</w:t>
      </w:r>
      <w:r w:rsidR="00373394" w:rsidRPr="008C58AF">
        <w:rPr>
          <w:lang w:val="sq-AL"/>
        </w:rPr>
        <w:t>ë</w:t>
      </w:r>
      <w:r w:rsidR="003E341D" w:rsidRPr="008C58AF">
        <w:rPr>
          <w:lang w:val="sq-AL"/>
        </w:rPr>
        <w:t xml:space="preserve"> Mbrojtur</w:t>
      </w:r>
      <w:r w:rsidR="002E109E" w:rsidRPr="008C58AF">
        <w:rPr>
          <w:lang w:val="sq-AL"/>
        </w:rPr>
        <w:t xml:space="preserve"> të </w:t>
      </w:r>
      <w:r w:rsidR="008C58AF">
        <w:rPr>
          <w:lang w:val="sq-AL"/>
        </w:rPr>
        <w:t>Q</w:t>
      </w:r>
      <w:r w:rsidR="002E109E" w:rsidRPr="008C58AF">
        <w:rPr>
          <w:lang w:val="sq-AL"/>
        </w:rPr>
        <w:t>arkut Shkodër</w:t>
      </w:r>
      <w:r w:rsidR="00373394" w:rsidRPr="008C58AF">
        <w:rPr>
          <w:lang w:val="sq-AL"/>
        </w:rPr>
        <w:t xml:space="preserve"> </w:t>
      </w:r>
      <w:r w:rsidR="00373394" w:rsidRPr="008C58AF">
        <w:rPr>
          <w:color w:val="000000"/>
          <w:lang w:val="sq-AL"/>
        </w:rPr>
        <w:t xml:space="preserve">kryen funksionet </w:t>
      </w:r>
      <w:r w:rsidR="0073557F" w:rsidRPr="008C58AF">
        <w:rPr>
          <w:color w:val="000000"/>
          <w:lang w:val="sq-AL"/>
        </w:rPr>
        <w:t>menaxhuese të</w:t>
      </w:r>
      <w:r w:rsidR="00373394" w:rsidRPr="008C58AF">
        <w:rPr>
          <w:color w:val="000000"/>
          <w:lang w:val="sq-AL"/>
        </w:rPr>
        <w:t xml:space="preserve"> </w:t>
      </w:r>
      <w:r w:rsidR="00CC3835" w:rsidRPr="008C58AF">
        <w:rPr>
          <w:lang w:val="sq-AL"/>
        </w:rPr>
        <w:t>Rezervat</w:t>
      </w:r>
      <w:r w:rsidR="00D92933" w:rsidRPr="008C58AF">
        <w:rPr>
          <w:lang w:val="sq-AL"/>
        </w:rPr>
        <w:t>it</w:t>
      </w:r>
      <w:r w:rsidR="00CC3835" w:rsidRPr="008C58AF">
        <w:rPr>
          <w:lang w:val="sq-AL"/>
        </w:rPr>
        <w:t xml:space="preserve"> Natyror t</w:t>
      </w:r>
      <w:r w:rsidR="00067D81" w:rsidRPr="008C58AF">
        <w:rPr>
          <w:lang w:val="sq-AL"/>
        </w:rPr>
        <w:t>ë</w:t>
      </w:r>
      <w:r w:rsidR="00CC3835" w:rsidRPr="008C58AF">
        <w:rPr>
          <w:lang w:val="sq-AL"/>
        </w:rPr>
        <w:t xml:space="preserve"> Menaxhuar “Liqeni i Shkodrës</w:t>
      </w:r>
      <w:r w:rsidR="00373394" w:rsidRPr="008C58AF">
        <w:rPr>
          <w:lang w:val="sq-AL"/>
        </w:rPr>
        <w:t>”.</w:t>
      </w:r>
    </w:p>
    <w:p w:rsidR="00161142" w:rsidRPr="008C58AF" w:rsidRDefault="00161142" w:rsidP="00373394">
      <w:pPr>
        <w:jc w:val="both"/>
        <w:rPr>
          <w:lang w:val="sq-AL"/>
        </w:rPr>
      </w:pPr>
    </w:p>
    <w:p w:rsidR="00161142" w:rsidRPr="008C58AF" w:rsidRDefault="00161142" w:rsidP="00373394">
      <w:pPr>
        <w:jc w:val="both"/>
        <w:rPr>
          <w:lang w:val="sq-AL"/>
        </w:rPr>
      </w:pPr>
      <w:r w:rsidRPr="008C58AF">
        <w:rPr>
          <w:lang w:val="sq-AL"/>
        </w:rPr>
        <w:t>8.</w:t>
      </w:r>
      <w:r w:rsidR="008C58AF">
        <w:rPr>
          <w:lang w:val="sq-AL"/>
        </w:rPr>
        <w:t xml:space="preserve"> </w:t>
      </w:r>
      <w:r w:rsidRPr="008C58AF">
        <w:rPr>
          <w:lang w:val="sq-AL"/>
        </w:rPr>
        <w:t xml:space="preserve">Me </w:t>
      </w:r>
      <w:r w:rsidR="00755CF1">
        <w:rPr>
          <w:lang w:val="sq-AL"/>
        </w:rPr>
        <w:t>hyrjen në fuqi të këtij Vendimi</w:t>
      </w:r>
      <w:r w:rsidRPr="008C58AF">
        <w:rPr>
          <w:lang w:val="sq-AL"/>
        </w:rPr>
        <w:t xml:space="preserve">, </w:t>
      </w:r>
      <w:r w:rsidR="00755CF1">
        <w:rPr>
          <w:lang w:val="sq-AL"/>
        </w:rPr>
        <w:t xml:space="preserve">Vendimi </w:t>
      </w:r>
      <w:r w:rsidRPr="008C58AF">
        <w:rPr>
          <w:lang w:val="sq-AL"/>
        </w:rPr>
        <w:t>nr. 684, datë 02.11.2005</w:t>
      </w:r>
      <w:r w:rsidR="00AE2337">
        <w:rPr>
          <w:lang w:val="sq-AL"/>
        </w:rPr>
        <w:t xml:space="preserve"> </w:t>
      </w:r>
      <w:r w:rsidR="00755CF1">
        <w:rPr>
          <w:lang w:val="sq-AL"/>
        </w:rPr>
        <w:t>i Këshillit të Ministrave,</w:t>
      </w:r>
      <w:r w:rsidRPr="008C58AF">
        <w:rPr>
          <w:lang w:val="sq-AL"/>
        </w:rPr>
        <w:t xml:space="preserve"> “Për shpalljen Rezervat Natyror i Menaxhuar</w:t>
      </w:r>
      <w:r w:rsidR="008C58AF">
        <w:rPr>
          <w:lang w:val="sq-AL"/>
        </w:rPr>
        <w:t>,</w:t>
      </w:r>
      <w:r w:rsidRPr="008C58AF">
        <w:rPr>
          <w:lang w:val="sq-AL"/>
        </w:rPr>
        <w:t xml:space="preserve"> Liqeni i Shkodrës</w:t>
      </w:r>
      <w:r w:rsidR="008C58AF">
        <w:rPr>
          <w:lang w:val="sq-AL"/>
        </w:rPr>
        <w:t>”</w:t>
      </w:r>
      <w:r w:rsidR="00755CF1">
        <w:rPr>
          <w:lang w:val="sq-AL"/>
        </w:rPr>
        <w:t>,</w:t>
      </w:r>
      <w:r w:rsidRPr="008C58AF">
        <w:rPr>
          <w:lang w:val="sq-AL"/>
        </w:rPr>
        <w:t xml:space="preserve"> </w:t>
      </w:r>
      <w:r w:rsidR="0073557F" w:rsidRPr="008C58AF">
        <w:rPr>
          <w:lang w:val="sq-AL"/>
        </w:rPr>
        <w:t>shfuqizohet.</w:t>
      </w:r>
    </w:p>
    <w:p w:rsidR="0073557F" w:rsidRPr="008C58AF" w:rsidRDefault="0073557F" w:rsidP="00373394">
      <w:pPr>
        <w:jc w:val="both"/>
        <w:rPr>
          <w:color w:val="FF0000"/>
          <w:lang w:val="sq-AL"/>
        </w:rPr>
      </w:pPr>
    </w:p>
    <w:p w:rsidR="00373394" w:rsidRPr="008C58AF" w:rsidRDefault="00161142" w:rsidP="00373394">
      <w:pPr>
        <w:jc w:val="both"/>
        <w:rPr>
          <w:color w:val="000000"/>
          <w:lang w:val="sq-AL"/>
        </w:rPr>
      </w:pPr>
      <w:r w:rsidRPr="008C58AF">
        <w:rPr>
          <w:lang w:val="sq-AL"/>
        </w:rPr>
        <w:t>9</w:t>
      </w:r>
      <w:r w:rsidR="00373394" w:rsidRPr="008C58AF">
        <w:rPr>
          <w:lang w:val="sq-AL"/>
        </w:rPr>
        <w:t>. Ngarkohet Ministria e Turizmit dhe Mjedisit</w:t>
      </w:r>
      <w:r w:rsidR="0047608D" w:rsidRPr="008C58AF">
        <w:rPr>
          <w:lang w:val="sq-AL"/>
        </w:rPr>
        <w:t>, Agjencia Komb</w:t>
      </w:r>
      <w:r w:rsidR="00FE1330" w:rsidRPr="008C58AF">
        <w:rPr>
          <w:lang w:val="sq-AL"/>
        </w:rPr>
        <w:t>ë</w:t>
      </w:r>
      <w:r w:rsidR="0047608D" w:rsidRPr="008C58AF">
        <w:rPr>
          <w:lang w:val="sq-AL"/>
        </w:rPr>
        <w:t>tare e Zonave t</w:t>
      </w:r>
      <w:r w:rsidR="00FE1330" w:rsidRPr="008C58AF">
        <w:rPr>
          <w:lang w:val="sq-AL"/>
        </w:rPr>
        <w:t>ë</w:t>
      </w:r>
      <w:r w:rsidR="0047608D" w:rsidRPr="008C58AF">
        <w:rPr>
          <w:lang w:val="sq-AL"/>
        </w:rPr>
        <w:t xml:space="preserve"> Mbrojtura</w:t>
      </w:r>
      <w:r w:rsidR="00373394" w:rsidRPr="008C58AF">
        <w:rPr>
          <w:lang w:val="sq-AL"/>
        </w:rPr>
        <w:t xml:space="preserve"> </w:t>
      </w:r>
      <w:r w:rsidR="00373394" w:rsidRPr="008C58AF">
        <w:rPr>
          <w:color w:val="000000"/>
          <w:lang w:val="sq-AL"/>
        </w:rPr>
        <w:t>dhe organet përkatëse të qeverisjes vendore për zbatimin e këtij vendimi.</w:t>
      </w:r>
    </w:p>
    <w:p w:rsidR="00373394" w:rsidRPr="008C58AF" w:rsidRDefault="00373394" w:rsidP="00373394">
      <w:pPr>
        <w:jc w:val="both"/>
        <w:rPr>
          <w:lang w:val="sq-AL"/>
        </w:rPr>
      </w:pPr>
    </w:p>
    <w:p w:rsidR="00373394" w:rsidRPr="008C58AF" w:rsidRDefault="00373394" w:rsidP="00373394">
      <w:pPr>
        <w:jc w:val="both"/>
        <w:rPr>
          <w:lang w:val="sq-AL"/>
        </w:rPr>
      </w:pPr>
      <w:r w:rsidRPr="008C58AF">
        <w:rPr>
          <w:lang w:val="sq-AL"/>
        </w:rPr>
        <w:t>Ky vendim hyn në fuqi menj</w:t>
      </w:r>
      <w:r w:rsidRPr="008C58AF">
        <w:rPr>
          <w:color w:val="000000"/>
          <w:lang w:val="sq-AL"/>
        </w:rPr>
        <w:t>ë</w:t>
      </w:r>
      <w:r w:rsidRPr="008C58AF">
        <w:rPr>
          <w:lang w:val="sq-AL"/>
        </w:rPr>
        <w:t>her</w:t>
      </w:r>
      <w:r w:rsidRPr="008C58AF">
        <w:rPr>
          <w:color w:val="000000"/>
          <w:lang w:val="sq-AL"/>
        </w:rPr>
        <w:t>ë</w:t>
      </w:r>
      <w:r w:rsidRPr="008C58AF">
        <w:rPr>
          <w:lang w:val="sq-AL"/>
        </w:rPr>
        <w:t xml:space="preserve"> dhe botohet në Fletoren Zyrtare.</w:t>
      </w:r>
    </w:p>
    <w:p w:rsidR="00DC2BF1" w:rsidRPr="008C58AF" w:rsidRDefault="00DC2BF1" w:rsidP="00DC2BF1">
      <w:pPr>
        <w:jc w:val="center"/>
        <w:rPr>
          <w:b/>
        </w:rPr>
      </w:pPr>
      <w:r w:rsidRPr="008C58AF">
        <w:rPr>
          <w:b/>
        </w:rPr>
        <w:t xml:space="preserve">                                                                                                         KRYEMINISTËR</w:t>
      </w:r>
    </w:p>
    <w:p w:rsidR="00DC2BF1" w:rsidRPr="008C58AF" w:rsidRDefault="00DC2BF1" w:rsidP="00DC2BF1">
      <w:pPr>
        <w:jc w:val="center"/>
        <w:rPr>
          <w:b/>
        </w:rPr>
      </w:pPr>
    </w:p>
    <w:p w:rsidR="00DC2BF1" w:rsidRPr="008C58AF" w:rsidRDefault="00DC2BF1" w:rsidP="00DC2BF1">
      <w:pPr>
        <w:ind w:left="5040" w:firstLine="720"/>
        <w:rPr>
          <w:b/>
          <w:lang w:val="sq-AL"/>
        </w:rPr>
      </w:pPr>
      <w:r w:rsidRPr="008C58AF">
        <w:rPr>
          <w:b/>
          <w:lang w:val="sq-AL"/>
        </w:rPr>
        <w:t xml:space="preserve">                          EDI RAMA</w:t>
      </w:r>
    </w:p>
    <w:p w:rsidR="0028431C" w:rsidRPr="008C58AF" w:rsidRDefault="0028431C" w:rsidP="00DC2BF1">
      <w:pPr>
        <w:ind w:left="5040" w:firstLine="720"/>
        <w:rPr>
          <w:b/>
          <w:lang w:val="sq-AL"/>
        </w:rPr>
      </w:pPr>
    </w:p>
    <w:p w:rsidR="0028431C" w:rsidRPr="008C58AF" w:rsidRDefault="0028431C" w:rsidP="00DC2BF1">
      <w:pPr>
        <w:ind w:left="5040" w:firstLine="720"/>
        <w:rPr>
          <w:b/>
          <w:lang w:val="sq-AL"/>
        </w:rPr>
      </w:pPr>
    </w:p>
    <w:p w:rsidR="0028431C" w:rsidRPr="008C58AF" w:rsidRDefault="0028431C" w:rsidP="00DC2BF1">
      <w:pPr>
        <w:ind w:left="5040" w:firstLine="720"/>
        <w:rPr>
          <w:b/>
          <w:lang w:val="sq-AL"/>
        </w:rPr>
      </w:pPr>
    </w:p>
    <w:p w:rsidR="0028431C" w:rsidRPr="008C58AF" w:rsidRDefault="0028431C" w:rsidP="00DC2BF1">
      <w:pPr>
        <w:ind w:left="5040" w:firstLine="720"/>
        <w:rPr>
          <w:b/>
          <w:lang w:val="sq-AL"/>
        </w:rPr>
      </w:pPr>
    </w:p>
    <w:p w:rsidR="0028431C" w:rsidRPr="008C58AF" w:rsidRDefault="0028431C" w:rsidP="00DC2BF1">
      <w:pPr>
        <w:ind w:left="5040" w:firstLine="720"/>
        <w:rPr>
          <w:b/>
          <w:lang w:val="sq-AL"/>
        </w:rPr>
      </w:pPr>
    </w:p>
    <w:p w:rsidR="0028431C" w:rsidRPr="008C58AF" w:rsidRDefault="0028431C" w:rsidP="00DC2BF1">
      <w:pPr>
        <w:ind w:left="5040" w:firstLine="720"/>
        <w:rPr>
          <w:b/>
          <w:lang w:val="sq-AL"/>
        </w:rPr>
      </w:pPr>
    </w:p>
    <w:p w:rsidR="0028431C" w:rsidRPr="008C58AF" w:rsidRDefault="0028431C" w:rsidP="00DC2BF1">
      <w:pPr>
        <w:ind w:left="5040" w:firstLine="720"/>
        <w:rPr>
          <w:b/>
          <w:lang w:val="sq-AL"/>
        </w:rPr>
      </w:pPr>
    </w:p>
    <w:p w:rsidR="0028431C" w:rsidRPr="008C58AF" w:rsidRDefault="0028431C" w:rsidP="00DC2BF1">
      <w:pPr>
        <w:ind w:left="5040" w:firstLine="720"/>
        <w:rPr>
          <w:b/>
          <w:lang w:val="sq-AL"/>
        </w:rPr>
      </w:pPr>
    </w:p>
    <w:p w:rsidR="0028431C" w:rsidRPr="008C58AF" w:rsidRDefault="0028431C" w:rsidP="00DC2BF1">
      <w:pPr>
        <w:ind w:left="5040" w:firstLine="720"/>
        <w:rPr>
          <w:b/>
          <w:lang w:val="sq-AL"/>
        </w:rPr>
      </w:pPr>
    </w:p>
    <w:p w:rsidR="0028431C" w:rsidRPr="008C58AF" w:rsidRDefault="0028431C" w:rsidP="00DC2BF1">
      <w:pPr>
        <w:ind w:left="5040" w:firstLine="720"/>
        <w:rPr>
          <w:b/>
          <w:lang w:val="sq-AL"/>
        </w:rPr>
      </w:pPr>
    </w:p>
    <w:p w:rsidR="0028431C" w:rsidRPr="008C58AF" w:rsidRDefault="0028431C" w:rsidP="00DC2BF1">
      <w:pPr>
        <w:ind w:left="5040" w:firstLine="720"/>
        <w:rPr>
          <w:b/>
          <w:lang w:val="sq-AL"/>
        </w:rPr>
      </w:pPr>
    </w:p>
    <w:p w:rsidR="0028431C" w:rsidRPr="008C58AF" w:rsidRDefault="0028431C" w:rsidP="00DC2BF1">
      <w:pPr>
        <w:ind w:left="5040" w:firstLine="720"/>
        <w:rPr>
          <w:b/>
          <w:lang w:val="sq-AL"/>
        </w:rPr>
      </w:pPr>
    </w:p>
    <w:p w:rsidR="0028431C" w:rsidRPr="008C58AF" w:rsidRDefault="0028431C" w:rsidP="00DC2BF1">
      <w:pPr>
        <w:ind w:left="5040" w:firstLine="720"/>
        <w:rPr>
          <w:b/>
          <w:lang w:val="sq-AL"/>
        </w:rPr>
      </w:pPr>
    </w:p>
    <w:p w:rsidR="0028431C" w:rsidRPr="008C58AF" w:rsidRDefault="0028431C" w:rsidP="00DC2BF1">
      <w:pPr>
        <w:ind w:left="5040" w:firstLine="720"/>
        <w:rPr>
          <w:b/>
          <w:lang w:val="sq-AL"/>
        </w:rPr>
      </w:pPr>
    </w:p>
    <w:p w:rsidR="0028431C" w:rsidRPr="008C58AF" w:rsidRDefault="0028431C" w:rsidP="00DC2BF1">
      <w:pPr>
        <w:ind w:left="5040" w:firstLine="720"/>
        <w:rPr>
          <w:b/>
          <w:lang w:val="sq-AL"/>
        </w:rPr>
      </w:pPr>
    </w:p>
    <w:p w:rsidR="0028431C" w:rsidRPr="008C58AF" w:rsidRDefault="0028431C" w:rsidP="00DC2BF1">
      <w:pPr>
        <w:ind w:left="5040" w:firstLine="720"/>
        <w:rPr>
          <w:b/>
          <w:lang w:val="sq-AL"/>
        </w:rPr>
      </w:pPr>
    </w:p>
    <w:p w:rsidR="0028431C" w:rsidRPr="008C58AF" w:rsidRDefault="0028431C" w:rsidP="00DC2BF1">
      <w:pPr>
        <w:ind w:left="5040" w:firstLine="720"/>
        <w:rPr>
          <w:b/>
          <w:lang w:val="sq-AL"/>
        </w:rPr>
      </w:pPr>
    </w:p>
    <w:p w:rsidR="0028431C" w:rsidRPr="008C58AF" w:rsidRDefault="0028431C" w:rsidP="00DC2BF1">
      <w:pPr>
        <w:ind w:left="5040" w:firstLine="720"/>
        <w:rPr>
          <w:b/>
          <w:lang w:val="sq-AL"/>
        </w:rPr>
      </w:pPr>
    </w:p>
    <w:p w:rsidR="0028431C" w:rsidRPr="008C58AF" w:rsidRDefault="0028431C" w:rsidP="00DC2BF1">
      <w:pPr>
        <w:ind w:left="5040" w:firstLine="720"/>
        <w:rPr>
          <w:b/>
          <w:lang w:val="sq-AL"/>
        </w:rPr>
      </w:pPr>
    </w:p>
    <w:p w:rsidR="00FE1330" w:rsidRPr="008C58AF" w:rsidRDefault="00FE1330" w:rsidP="0028431C">
      <w:pPr>
        <w:rPr>
          <w:b/>
          <w:lang w:val="sq-AL"/>
        </w:rPr>
      </w:pPr>
    </w:p>
    <w:p w:rsidR="0028431C" w:rsidRPr="008C58AF" w:rsidRDefault="00FE1330" w:rsidP="008E5A07">
      <w:pPr>
        <w:jc w:val="center"/>
        <w:rPr>
          <w:b/>
          <w:lang w:val="sq-AL"/>
        </w:rPr>
      </w:pPr>
      <w:bookmarkStart w:id="0" w:name="_GoBack"/>
      <w:r w:rsidRPr="008C58AF">
        <w:rPr>
          <w:b/>
          <w:lang w:val="sq-AL"/>
        </w:rPr>
        <w:lastRenderedPageBreak/>
        <w:t>S</w:t>
      </w:r>
      <w:r w:rsidR="0028431C" w:rsidRPr="008C58AF">
        <w:rPr>
          <w:b/>
          <w:lang w:val="sq-AL"/>
        </w:rPr>
        <w:t>HTOJCA 1</w:t>
      </w:r>
    </w:p>
    <w:bookmarkEnd w:id="0"/>
    <w:p w:rsidR="0028431C" w:rsidRDefault="0028431C" w:rsidP="0028431C">
      <w:pPr>
        <w:rPr>
          <w:b/>
          <w:sz w:val="28"/>
          <w:szCs w:val="28"/>
          <w:lang w:val="sq-AL"/>
        </w:rPr>
      </w:pPr>
    </w:p>
    <w:p w:rsidR="0028431C" w:rsidRPr="00755CF1" w:rsidRDefault="001E302E" w:rsidP="0028431C">
      <w:pPr>
        <w:rPr>
          <w:b/>
          <w:lang w:val="sq-AL"/>
        </w:rPr>
      </w:pPr>
      <w:r w:rsidRPr="00755CF1">
        <w:rPr>
          <w:b/>
          <w:noProof/>
          <w:lang w:val="en-US"/>
        </w:rPr>
        <w:drawing>
          <wp:inline distT="0" distB="0" distL="0" distR="0">
            <wp:extent cx="5915025" cy="4990465"/>
            <wp:effectExtent l="0" t="0" r="952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qeni i Shkodrë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499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31C" w:rsidRPr="00755CF1" w:rsidRDefault="0028431C" w:rsidP="0028431C">
      <w:pPr>
        <w:rPr>
          <w:b/>
          <w:lang w:val="sq-AL"/>
        </w:rPr>
      </w:pPr>
    </w:p>
    <w:p w:rsidR="0028431C" w:rsidRPr="00755CF1" w:rsidRDefault="0028431C" w:rsidP="0028431C">
      <w:pPr>
        <w:rPr>
          <w:b/>
          <w:lang w:val="sq-AL"/>
        </w:rPr>
      </w:pPr>
    </w:p>
    <w:p w:rsidR="0028431C" w:rsidRPr="00755CF1" w:rsidRDefault="0028431C" w:rsidP="0028431C">
      <w:pPr>
        <w:rPr>
          <w:b/>
          <w:lang w:val="sq-AL"/>
        </w:rPr>
      </w:pPr>
    </w:p>
    <w:p w:rsidR="0028431C" w:rsidRPr="00755CF1" w:rsidRDefault="0028431C" w:rsidP="0028431C">
      <w:pPr>
        <w:rPr>
          <w:b/>
          <w:lang w:val="sq-AL"/>
        </w:rPr>
      </w:pPr>
    </w:p>
    <w:p w:rsidR="0028431C" w:rsidRPr="00755CF1" w:rsidRDefault="0028431C" w:rsidP="0028431C">
      <w:pPr>
        <w:rPr>
          <w:b/>
          <w:lang w:val="sq-AL"/>
        </w:rPr>
      </w:pPr>
    </w:p>
    <w:p w:rsidR="0028431C" w:rsidRPr="00755CF1" w:rsidRDefault="0028431C" w:rsidP="0028431C">
      <w:pPr>
        <w:rPr>
          <w:b/>
          <w:lang w:val="sq-AL"/>
        </w:rPr>
      </w:pPr>
    </w:p>
    <w:p w:rsidR="0028431C" w:rsidRPr="00755CF1" w:rsidRDefault="0028431C" w:rsidP="0028431C">
      <w:pPr>
        <w:rPr>
          <w:b/>
          <w:lang w:val="sq-AL"/>
        </w:rPr>
      </w:pPr>
    </w:p>
    <w:p w:rsidR="0028431C" w:rsidRPr="00755CF1" w:rsidRDefault="0028431C" w:rsidP="0028431C">
      <w:pPr>
        <w:rPr>
          <w:b/>
          <w:lang w:val="sq-AL"/>
        </w:rPr>
      </w:pPr>
    </w:p>
    <w:p w:rsidR="0028431C" w:rsidRPr="00755CF1" w:rsidRDefault="0028431C" w:rsidP="0028431C">
      <w:pPr>
        <w:rPr>
          <w:b/>
          <w:lang w:val="sq-AL"/>
        </w:rPr>
      </w:pPr>
    </w:p>
    <w:p w:rsidR="0028431C" w:rsidRPr="00755CF1" w:rsidRDefault="0028431C" w:rsidP="0028431C">
      <w:pPr>
        <w:rPr>
          <w:b/>
          <w:lang w:val="sq-AL"/>
        </w:rPr>
      </w:pPr>
    </w:p>
    <w:p w:rsidR="0028431C" w:rsidRPr="00755CF1" w:rsidRDefault="0028431C" w:rsidP="0028431C">
      <w:pPr>
        <w:rPr>
          <w:b/>
          <w:lang w:val="sq-AL"/>
        </w:rPr>
      </w:pPr>
    </w:p>
    <w:p w:rsidR="0028431C" w:rsidRPr="00755CF1" w:rsidRDefault="0028431C" w:rsidP="0028431C">
      <w:pPr>
        <w:rPr>
          <w:b/>
          <w:lang w:val="sq-AL"/>
        </w:rPr>
      </w:pPr>
    </w:p>
    <w:p w:rsidR="00755CF1" w:rsidRDefault="00755CF1" w:rsidP="0028431C">
      <w:pPr>
        <w:rPr>
          <w:b/>
          <w:lang w:val="sq-AL"/>
        </w:rPr>
      </w:pPr>
    </w:p>
    <w:p w:rsidR="00755CF1" w:rsidRDefault="00755CF1" w:rsidP="0028431C">
      <w:pPr>
        <w:rPr>
          <w:b/>
          <w:lang w:val="sq-AL"/>
        </w:rPr>
      </w:pPr>
    </w:p>
    <w:p w:rsidR="00755CF1" w:rsidRPr="00755CF1" w:rsidRDefault="00755CF1" w:rsidP="0028431C">
      <w:pPr>
        <w:rPr>
          <w:b/>
          <w:lang w:val="sq-AL"/>
        </w:rPr>
      </w:pPr>
    </w:p>
    <w:p w:rsidR="0028431C" w:rsidRPr="00755CF1" w:rsidRDefault="0028431C" w:rsidP="00DC2BF1">
      <w:pPr>
        <w:ind w:left="5040" w:firstLine="720"/>
        <w:rPr>
          <w:b/>
          <w:lang w:val="sq-AL"/>
        </w:rPr>
      </w:pPr>
    </w:p>
    <w:p w:rsidR="0028431C" w:rsidRPr="00755CF1" w:rsidRDefault="0028431C" w:rsidP="00755CF1">
      <w:pPr>
        <w:jc w:val="center"/>
        <w:rPr>
          <w:b/>
          <w:lang w:val="sq-AL"/>
        </w:rPr>
      </w:pPr>
      <w:r w:rsidRPr="00755CF1">
        <w:rPr>
          <w:b/>
          <w:lang w:val="sq-AL"/>
        </w:rPr>
        <w:lastRenderedPageBreak/>
        <w:t>SHTOJCA 2</w:t>
      </w:r>
    </w:p>
    <w:p w:rsidR="0028431C" w:rsidRDefault="0028431C" w:rsidP="0028431C">
      <w:pPr>
        <w:rPr>
          <w:b/>
          <w:sz w:val="28"/>
          <w:szCs w:val="28"/>
          <w:lang w:val="sq-AL"/>
        </w:rPr>
      </w:pPr>
    </w:p>
    <w:tbl>
      <w:tblPr>
        <w:tblW w:w="2640" w:type="dxa"/>
        <w:tblLook w:val="04A0"/>
      </w:tblPr>
      <w:tblGrid>
        <w:gridCol w:w="663"/>
        <w:gridCol w:w="1053"/>
        <w:gridCol w:w="1164"/>
      </w:tblGrid>
      <w:tr w:rsidR="0028431C" w:rsidRPr="0028431C" w:rsidTr="0028431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452420.6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4675039.6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452331.3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4675111.6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452329.5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4675111.1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452420.6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4675039.6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452420.7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4675039.6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452410.4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4675022.9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4674973.1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4674922.9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4674892.7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452402.9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4674816.4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452371.7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4674778.8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452288.6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4674828.1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452273.8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4674811.7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452193.6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4674875.4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4674712.7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452150.8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4674657.1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452119.8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4674607.1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452198.4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4674535.7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452172.2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4674507.9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452139.7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4674454.7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452271.4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4674396.8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452334.9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4674373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4674296.8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4674274.6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452515.7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4674255.3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4674233.8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4674162.4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4674052.1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4674031.4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4674033.8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452612.5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4674029.8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452647.4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4673998.1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452646.6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4673985.4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452736.3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4673929.8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452821.3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4674032.2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452970.5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4673991.7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452996.7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4674039.8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453003.2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4674054.1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453004.1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4674053.5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453013.9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4674075.1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453016.7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4674083.7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453033.2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4674119.9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452939.5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4674183.4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452929.2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4674200.9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452877.2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4674236.8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452913.4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4674286.8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452936.4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4674305.4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452941.5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4674309.2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452948.6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4674315.2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452965.6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4674328.9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452973.7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4674335.1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452990.5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4674348.7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453009.2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4674366.6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453018.8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4674377.6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453020.3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4674380.1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4674382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453021.8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4674388.7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453023.4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4674387.3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453025.5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4674395.2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453103.9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4674484.8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453237.9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4674325.3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453307.8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4674235.7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453415.6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4674110.5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453518.9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4674011.7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4673566.4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454175.1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4673375.1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454431.4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4673130.7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454505.4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4673047.4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454617.3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4672910.6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454751.8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4672749.5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454858.9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4672614.3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455067.5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4672361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455281.8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4672117.9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455320.1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4672071.5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4672022.6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4671987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455384.3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4671953.8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455404.7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4671904.4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4671834.1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455473.8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4671717.4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4671647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4671497.8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455449.1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4671433.6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455423.7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4671462.2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455376.1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4671420.9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455348.3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4671435.2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455268.1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4671347.1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455272.1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4671285.2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455269.7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4671259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455194.3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4671195.5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455176.9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4671188.4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4671197.1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455143.6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4671209.2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455093.8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4671219.8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455098.1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4671188.1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455015.5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4671183.8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454998.6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4671177.5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454836.7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4671174.3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454759.4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4671152.1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454458.8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4671033.5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454446.4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4671026.3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454468.8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4670984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454542.9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4670898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454488.4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4670772.4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4670704.9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454434.2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4670690.4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454553.2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4670540.9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454558.5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4670528.3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454563.8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4670511.8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454609.5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4670448.9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454628.9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4670434.1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454640.6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4670432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454714.6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4670453.1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454791.4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4670475.9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454839.5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4670501.3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454880.8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4670517.2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454970.8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4670562.7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455147.5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4670644.2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4670845.3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4670964.4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455775.7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4670904.6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455799.3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4670842.3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455736.7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4670780.7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455652.6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4670702.2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455569.3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4670646.7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455531.2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4670631.6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455451.8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4670615.7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455443.1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4670561.7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4670501.4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4670485.1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455346.5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4670452.8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455393.5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4670338.3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455442.8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4670383.5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455482.9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4670309.4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4670269.7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455333.4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4670187.7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455252.7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4670161.2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4670346.4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455136.3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4670337.1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455167.6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4670228.9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455106.3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4670209.7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455148.8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4670067.5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455115.4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4670063.9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455062.3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4670035.9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455010.7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4670018.7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454972.3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4670004.8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455031.2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4669941.3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455032.5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4669925.5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454956.3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4669894.8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454991.9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4669804.2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454915.9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4669773.8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454838.1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4669748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454851.6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4669673.3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454832.5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4669661.4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454867.5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4669579.3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454941.6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4669394.1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454974.7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4669408.7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454997.2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4669376.9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455059.3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4669281.7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455027.6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4669253.9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454995.8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4669230.1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454937.6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4669167.9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454858.3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4669064.7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454801.4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4669017.1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454900.6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4668846.4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455194.3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4668966.8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4669079.2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455497.2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4669092.5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4669100.6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455669.2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4669159.1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455790.9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4669212.6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455842.8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4669097.4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455889.4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4668982.5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455946.7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4668855.3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456018.6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4668881.8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456108.6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4668655.3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4668410.8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456300.5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4668190.2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456525.9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4667663.1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456604.5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4667490.1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456703.3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4667259.9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456699.8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4667257.4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4667184.2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4667166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456475.9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4667130.8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4667109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4667069.1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4667085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456735.7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4667174.8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456869.4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4666870.7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456876.5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4666865.3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4666911.5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4666722.2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457135.7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4666747.1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457145.3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4666731.1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457189.5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4666625.5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4666491.8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457196.6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4666471.2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457185.2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4666466.6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457131.3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4666443.2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457152.3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4666387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4666359.5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4666355.5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457104.6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4666317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457108.8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4666307.5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4666203.3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456913.7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4666089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456837.1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4666052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456861.6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4665996.2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4666041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4666054.2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457116.5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4666123.6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213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4666048.3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4666067.5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4665969.2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457371.3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4666027.2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457474.5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4665793.6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457475.7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4665789.8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457526.3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4665806.3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457679.4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4665452.9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457863.5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4665520.6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457950.3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4665320.6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458031.8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4665325.9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458035.2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4665311.3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458088.1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4664809.6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4664561.6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4664561.4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4664561.4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458107.6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4664561.1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458105.4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4664561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458092.8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4664559.8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4664557.7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458062.8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4664556.8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458047.6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4664554.9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458043.2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4664554.5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4664552.9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4664552.8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458012.8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4664551.8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4664550.6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457916.7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4664539.4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457915.4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4664539.2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457915.6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4664537.7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457915.6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4664537.4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457928.3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4664407.3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4664405.9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4664404.7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457942.7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4664265.6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4664192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457953.2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4664190.8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457951.6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4664189.8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457951.8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4664188.4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4664034.6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4664034.3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457970.3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4664033.3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4664032.2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256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4664032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4663991.5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457980.3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4663942.1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457980.5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4663940.9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4663947.4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457980.3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4663942.1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458173.5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4663963.6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458173.7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4663963.6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458174.9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4663963.7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458175.2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4663962.5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458175.3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4663962.4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458180.9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4663939.9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458181.4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4663937.9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458191.9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4663857.6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458192.9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4663843.5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4663809.1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458197.5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4663806.4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458201.5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4663769.2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458201.7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4663767.1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458202.3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4663761.8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4663595.1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4663593.2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4663592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458243.8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4663380.8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458433.6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4663400.8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458254.5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4663381.9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4663383.1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458294.2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4663384.8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458335.4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4663390.2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458353.8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4663391.9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4663394.1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4663394.8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458398.5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4663395.8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458406.5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4663397.1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458416.2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4663398.3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458429.7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4663399.8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458433.6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4663400.8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458444.1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4663401.9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458445.9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4663402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458446.5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4663402.1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458451.6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4663402.5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458455.1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4663403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458639.3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4663422.2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299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458640.2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4663421.5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4663420.8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458641.3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4663420.2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458645.9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4663378.2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458646.6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4663371.4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458647.4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4663363.6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458648.6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4663354.5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458645.9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4663378.2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458652.9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4663315.7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458650.6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4663336.1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458651.4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4663328.5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458651.8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4663322.2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458652.9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4663315.7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458664.1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4663214.7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458659.3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4663258.5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458659.4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4663255.9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458659.5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4663240.2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458661.2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4663234.7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458662.2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4663226.5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458662.3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4663219.6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458663.8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4663215.1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458664.1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4663214.7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458699.4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4662898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458700.1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4662889.5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458700.3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4662887.5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458702.7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4662868.1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458707.6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4662824.1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458307.2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4662780.6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458307.6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4662777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458264.6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4662771.9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458260.2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4662771.4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4662768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458192.9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4662764.6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458159.9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4662761.2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4662757.9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4662755.8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458111.9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4662753.6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4662705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458120.2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4662658.4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458121.8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4662640.1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458123.5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4662620.3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458124.8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4662604.6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458124.9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4662604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342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4662545.6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458133.1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4662525.9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4662450.8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458141.5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4662446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458142.6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4662435.3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458141.6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4662444.4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458140.9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4662449.6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458143.9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4662423.6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458144.9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4662399.1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458147.9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4662367.2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458149.7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4662347.8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458153.2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4662325.8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458158.6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4662284.2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4662252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458164.2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4662231.7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458166.6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4662220.8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458170.7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4662184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4662163.4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458174.2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4662162.5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458174.3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4662161.9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458173.8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4662161.9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4662161.8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4662159.6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458124.8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4662155.1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4662154.7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4662153.7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458095.6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4662152.4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4662149.7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458043.2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4662147.5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4662145.5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457998.2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4662142.2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457981.5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4662139.8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457978.7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4662138.5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4662138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4662136.9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4662134.5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4662132.4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4662131.3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4662130.4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4662130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4662129.3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4662127.9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4662105.7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385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4662102.7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4662096.5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457981.3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4662076.8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457986.4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4662043.4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457988.3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4662028.5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4661883.3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457994.8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4661969.6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457994.8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4661969.3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457997.4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4661941.2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457999.7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4661920.4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4661904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4661883.3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4661856.1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458008.3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4661845.3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4661835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4661825.8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458010.3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4661817.5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458011.5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4661808.7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458013.2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4661797.6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458014.6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4661785.4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458016.6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4661771.8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458017.3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4661763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458018.5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4661751.5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458019.5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4661743.4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4661738.9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4661727.6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4661721.4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4661720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4661717.8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4661716.6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4661714.7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4661713.3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4661712.1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458025.9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4661682.8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4661675.4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4661669.4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4661663.5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4661655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4661649.4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458031.1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4661639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458031.4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4661632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458032.3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4661623.9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458032.7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4661620.9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458035.5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4661593.7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4661572.6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458039.4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4661562.2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458040.2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4661554.1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458039.4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4661551.4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4661550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458036.3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4661549.5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4661546.4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4661505.2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4661474.6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457703.8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4660907.9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4660905.7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457702.6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4660904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4660902.4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457697.1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4660900.6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457688.7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4660898.2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457558.7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4660882.5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457454.4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4660872.3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457449.2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4660870.5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457460.1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4660855.1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457486.1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4660818.2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457547.6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4660741.8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457559.5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4660725.2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457570.3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4660708.7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457575.8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4660697.1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457576.5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4660690.5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457577.8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4660678.4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457579.4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4660664.5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457575.4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4660628.4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457572.6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4660595.9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457572.1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4660554.6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457573.4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4660537.9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457599.1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4660375.3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457678.2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4659905.7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457700.9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4659751.2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457727.7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4659588.1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457717.4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4659398.6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457718.2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4659335.1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457716.1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4659287.4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457721.9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4659242.5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457734.4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4659188.4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457757.8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4659110.6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457767.6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4659065.7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457777.4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4659024.8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457785.8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4658985.2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457810.1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4658945.8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457858.2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4658901.4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458055.6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4658699.4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458232.5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4658503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458282.7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4658424.2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458323.6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4658321.4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458339.7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4658254.8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458342.4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4658239.2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458347.7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4658159.7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4657989.4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4657889.2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458272.2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4657843.8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458255.1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4657781.9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4657712.8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458174.2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4657642.3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4657590.8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458040.8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4657547.6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457994.3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4657483.9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457988.5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4657474.7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457962.7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4657418.8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457946.6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4657384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457930.1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4657301.9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457869.8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4657116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457814.6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4656950.2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457792.1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4656905.9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457701.9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4656805.6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457687.5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4656790.4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457595.3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4656828.5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457468.4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4656878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457431.8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4656894.7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457429.1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4656902.6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457431.1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4656911.7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457447.4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4656924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457460.2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4656953.3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457479.8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4656998.5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457516.5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4657072.5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4657238.3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457660.2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4657312.3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457700.6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4657364.4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457756.3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4657432.2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457779.5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4657481.7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514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457802.7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4657535.9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457824.7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4657554.4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457834.9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4657572.8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457842.4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4657608.6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457842.6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4657642.7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457832.3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4657668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457809.6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4657704.8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457781.1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4657747.9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457729.4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4657775.3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457665.1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4657797.9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457580.3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4657808.5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457547.9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4657812.4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457522.6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4657808.9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4657792.4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457442.4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4657788.4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457354.5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4657785.2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457311.2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4657784.7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457275.1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4657790.6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457237.4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4657800.8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457202.9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4657812.5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457187.2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4657813.9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457127.1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4657793.1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4657771.3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457057.7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4657755.3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4657726.9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457025.3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4657719.4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457012.6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4657712.9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456990.4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4657712.7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4657718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456927.8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4657725.2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456833.6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4657769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456807.4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4657775.7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456770.3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4657783.2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456733.5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4657804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456700.5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4657820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456671.3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4657826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4657831.2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456590.8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4657834.6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4657842.7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4657859.8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4657866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4657867.8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4657865.7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557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4657869.2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4657885.7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4657899.1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456342.3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4657936.3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456320.9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4657958.3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456281.5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4657972.7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4657983.9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456187.2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4657982.8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4657969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456089.2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4657948.9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4657930.4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456024.4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4657922.2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4657923.1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4657938.1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455923.6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4657985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455907.6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4657996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455898.1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4658006.4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455882.1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4658039.6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455862.1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4658084.4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455848.6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4658103.7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455830.1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4658121.1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455802.8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4658143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455788.9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4658151.8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455750.1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4658165.2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455687.4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4658189.3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455633.2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4658206.1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4658218.5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4658231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4658259.7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455537.5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4658270.5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4658274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4658272.8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455487.3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4658261.9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455459.6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4658239.4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455444.2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4658237.6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455377.9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4658252.7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455338.7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4658255.4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455288.4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4658255.9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455258.2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4658257.1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455229.6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4658267.7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455129.9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4658308.2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455044.7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4658350.9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455019.3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4658370.4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455003.3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4658384.1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454982.7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4658393.1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454941.6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4658397.3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454886.7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4658397.3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454828.8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4658391.5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454758.1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4658387.1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454739.8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4658393.1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454730.8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4658398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454710.2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4658409.3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454664.4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4658425.3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4658430.7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4658443.9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454581.7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4658463.7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4658490.3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454517.4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4658499.3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454503.5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4658500.5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4658499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454482.4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4658493.3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454434.7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4658475.2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454413.9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4658470.3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454395.9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4658470.3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454360.5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4658474.2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454344.2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4658480.6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454312.6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4658493.8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454252.2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4658510.3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454195.9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4658517.9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454170.2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4658525.1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454150.6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4658531.9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454127.7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4658538.5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4658599.3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454011.3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4658623.2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453943.9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4658657.9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4658652.4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4658646.6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453900.2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4658574.3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453905.1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4658571.5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454013.7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4658510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4658481.6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4658415.7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4658385.2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4658369.4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454197.3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4658348.5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4658339.7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643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454298.6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4658306.9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454292.9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4658257.5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454350.6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4658253.2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454375.8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4658249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454375.8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4658211.7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454320.6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4658129.6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454368.5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4658109.5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4658153.7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454442.8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4658134.7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454419.2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4658071.5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454536.1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4658044.7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454550.7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4658137.3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454628.9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4658152.3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454628.9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4658152.3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454634.9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4658153.5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454641.1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4658080.7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454639.8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4658078.7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454652.3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4658071.4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454653.6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4658070.6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454656.3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4658069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454681.1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4658054.3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454686.2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4658051.3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454691.5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4658064.3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454693.5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4658069.2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454729.1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4658054.9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454797.5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4658063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454826.9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4658109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454856.3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4658155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454868.3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4658137.1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454866.4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4658135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454866.4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4658135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4658133.5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454865.9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4658132.5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454865.9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4658132.5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454888.6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4658106.8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454870.9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4658086.5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454876.8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4658083.4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454876.8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4658083.3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454899.9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4658071.2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454899.9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4658071.2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454925.2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4658057.9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454933.6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4658064.5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454936.9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4658062.2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686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454938.7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4658063.5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454938.7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4658063.6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454876.8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4658083.3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454943.8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4658061.9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454981.3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4658036.5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4657997.8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455002.8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4657992.4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455001.1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4657990.6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455006.6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4657985.5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455026.5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4657966.7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455046.4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4657948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455046.6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4657947.7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455050.4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4657948.1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455050.5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4657948.1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455082.6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4657951.3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455093.7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4657954.6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455095.3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4657955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455096.2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4657955.3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455131.6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4657965.7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4658020.3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455151.1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4658019.4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455151.9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4658019.3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455153.4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4658022.7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455155.6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4658027.5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455162.7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4658043.2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455178.4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4658077.8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4658079.1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455178.9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4658079.8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455190.1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4658123.8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455249.7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4658166.7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455324.1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4658175.7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455377.9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4658167.6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455371.1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4658143.3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4658094.4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455437.7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4658091.7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455454.8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4658108.6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4658088.9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455497.5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4658075.6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455493.8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4658038.2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455494.9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4658038.3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455494.9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4658038.4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455493.8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4658038.2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4658042.5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729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4658042.8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4658043.1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4658043.2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4658046.6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4658049.5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4658054.4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4658056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4658058.1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4658058.1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4658065.5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4658072.1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4658095.3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4658095.6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455511.9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4658100.8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4658103.4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4658104.1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4658104.1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455510.7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4658104.8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455509.8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4658106.9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455508.3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4658110.5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4658113.5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4658117.4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4658118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4658120.1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455511.9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4658122.3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455518.1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4658126.9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4658132.6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4658152.5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4658151.8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4658153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455592.2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4658156.5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4658167.6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455657.9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4658161.1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455664.2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4658160.4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4658160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455668.2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4658159.9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455709.9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4658155.2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4658152.1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455720.6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4658150.4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455726.9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4658147.4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455733.6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4658144.2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455738.9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4658141.8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455743.7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4658139.5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772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455747.6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4658138.1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4658136.7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455795.8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4658120.5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4658117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4658113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4658108.8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455815.6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4658103.9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455819.1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4658100.8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455823.8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4658099.6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455826.9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4658098.4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455856.1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4658070.3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455864.2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4658053.5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4657984.9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455902.9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4657980.3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455902.3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4657979.5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455898.5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4657973.8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455897.3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4657970.6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4657966.2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455894.7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4657960.8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455893.9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4657955.2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455893.1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4657950.2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455890.8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4657943.2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455889.1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4657938.7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455888.6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4657933.3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455889.1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4657929.8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455889.1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4657929.6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455889.1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4657927.5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455889.1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4657921.5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455889.4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4657916.3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455890.1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4657910.4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4657905.5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4657899.8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455893.1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4657892.5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455893.7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4657890.2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455896.9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4657870.5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455897.5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4657870.4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455902.5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4657869.5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455904.1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4657869.2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455907.4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4657868.6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455907.5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4657868.6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455916.7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4657866.9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455928.2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4657864.8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455937.3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4657864.7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815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4657864.6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4657864.5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4657864.5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4657864.5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4657868.5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4657875.2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456067.2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4657890.2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456199.2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4657899.1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456199.4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4657899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456270.3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4657868.9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4657836.9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456338.5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4657772.6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456321.4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4657738.4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456319.2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4657734.1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456316.7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4657729.1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456338.9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4657708.8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4657666.3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456413.7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4657676.2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4657700.8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4657753.2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456498.1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4657795.1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4657794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4657793.8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4657793.8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456609.2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4657771.7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456669.1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4657741.4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4657698.4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456720.9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4657667.4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456784.2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4657636.3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456792.6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4657595.1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4657590.2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4657624.1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456949.7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4657637.2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4657637.1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456952.5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4657638.3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4657614.2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4657599.4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4657547.6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457171.5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4657548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457299.7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4657548.7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457280.1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4657480.3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457338.9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4657447.1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4657392.1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858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457508.7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4657325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457578.6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4657260.5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457567.2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4657239.7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457564.4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4657230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457556.6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4657213.9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457544.3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4657188.6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457535.4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4657170.2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457523.3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4657157.7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457507.2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4657145.5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457481.5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4657126.1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457466.2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4657119.2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457441.3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4657121.6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457435.1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4657122.2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457405.3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4657072.4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457389.7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4657046.3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457381.6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4657032.8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4657028.9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457326.3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4657027.1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457326.5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4657003.3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457309.4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4656980.6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457292.3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4656957.9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457269.6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4656925.8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457193.3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4656924.2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457137.7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4656871.4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457090.6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4656831.2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4656762.8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457018.4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4656733.4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456990.2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4656719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4656694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456918.5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4656676.1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4656660.8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4656657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456871.5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4656641.9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4656618.9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456745.8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4656506.8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456663.2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4656437.2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456608.8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4656387.6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456573.4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4656360.7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4656350.4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456489.8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4656337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4656328.3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4656327.9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4656320.4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901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4656304.8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4656286.3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4656277.5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456318.3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4656267.8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456281.5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4656266.5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456263.7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4656258.4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4656241.4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456201.3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4656220.6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456188.8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4656213.1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456173.3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4656193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456129.9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4656176.6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456094.3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4656166.3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456065.2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4656166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4656170.3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456019.4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4656179.3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455994.1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4656192.9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4656208.5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455938.8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4656218.2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455912.7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4656219.7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455866.6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4656214.1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455675.4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4656179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455646.9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4656179.5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455597.6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4656190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455537.1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4656211.5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455482.8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4656241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455453.7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4656278.8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4656311.8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455406.7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4656419.8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455358.9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4656537.1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455320.5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4656596.4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455283.2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4656630.9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455233.1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4656657.3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455092.8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4656690.6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454884.9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4656776.9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454710.4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4656888.9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4656939.5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454362.8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4657000.9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454209.7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4657092.1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454107.2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4657188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454059.7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4657276.1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453927.8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4657363.3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453842.6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4657421.4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453698.1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4657500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944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453587.7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4657553.6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453426.8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4657589.7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453286.7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4657647.2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453159.5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4657692.2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453019.8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4657724.3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452896.7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4657773.6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452782.3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4657806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452768.3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4657815.7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452728.8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4657822.8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4657839.7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452640.2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4657864.3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4657874.9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4657880.8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4657877.9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452516.9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4657883.9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4657929.4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452378.3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4657955.1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452261.1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4657977.2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452223.8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4657988.4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452200.2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4657976.3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4657970.8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452155.8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4657976.9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4657995.6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451993.6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4658073.4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451887.1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4658156.6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4658235.7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451670.4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4658268.1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4658298.5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4658343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451356.7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4658353.7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451292.9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4658397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451206.8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4658423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4658432.1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451116.8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4658415.2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451041.7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4658425.4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450989.2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4658452.4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450945.7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4658481.4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450926.9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4658491.6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450792.2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4658580.7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450698.2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4658596.8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450593.5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4658620.8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450419.9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4658665.3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450242.2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4658690.6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987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450136.5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4658697.9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4658711.4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449972.2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4658756.1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449852.7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4658799.7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449571.3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4658882.4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4658944.7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448555.5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4658984.9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448569.2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4659101.9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448551.6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4659866.5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448604.8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4659943.1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448689.5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4660047.6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448758.5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4660131.9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448900.1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4660336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448977.1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4660437.6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449007.9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4660503.4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449071.2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4660585.4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449101.2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4660631.9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4660711.3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4660833.6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449300.3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4661013.7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449378.8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4661181.1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449431.3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4661279.5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449735.8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4661816.3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449845.3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4662029.8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449999.9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4662307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450097.2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4662486.4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450222.4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4662706.4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450319.8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4662881.1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450401.6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4663037.5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450480.6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4663159.9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450568.7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4663304.2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450479.4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4663375.6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450379.6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4663444.4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4663571.1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4663722.2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449916.9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4663844.2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4664015.5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449327.1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4664342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449092.4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4664541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448752.8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4664827.2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448371.5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4665147.6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448266.3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4665236.3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447966.2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4665530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447540.6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4665908.7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447221.7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4666186.6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4666501.1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4666882.6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4667234.3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4667626.7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445052.2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4668077.3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4668590.4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443662.1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4669300.4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443418.2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4669514.5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443096.1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4669801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442670.5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4670173.9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442038.2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4670680.8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441244.7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4671346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440583.3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4671911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441014.5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4672407.5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441288.5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4672723.9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441716.3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4673235.4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442115.3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4673670.8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442496.4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4674129.7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442949.5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4674639.9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443234.3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4674969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443684.5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4675472.4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444348.8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4676269.6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4676974.9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4677446.5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4678221.3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446245.1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4678455.6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4678655.1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446405.4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4678753.4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446458.9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4678858.5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446500.9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4678957.3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4679100.1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4679235.8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4679396.6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4679499.1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4679570.4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4679662.9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4679794.3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4679895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4680029.8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447017.9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4680211.4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447126.3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4680381.5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1073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447222.6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4680511.2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4680614.6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4680762.4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4680884.9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447552.8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4681006.6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447630.3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4681125.8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4681230.7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447765.2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4681330.9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447848.9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4681458.9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447932.6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4681583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448004.1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4681680.1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448156.4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4681874.3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448270.7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4682017.5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448410.3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4682152.6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448517.5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4682295.9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448591.9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4682406.4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448657.1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4682500.3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448725.5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4682589.4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448789.2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4682670.7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448893.5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4682796.5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448972.7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4682897.6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449031.8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4682974.1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4683042.5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4683174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4683247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4683368.5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4683478.9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4683590.9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4683700.5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4683811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449228.7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4683911.9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4684032.6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4684119.3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4684217.1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4684398.5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4684458.1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449317.2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4684599.4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449369.9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4684682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449425.5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4684781.3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449487.5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4684881.4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4684978.3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449589.5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4685062.5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449646.7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4685162.6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1116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449703.9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4685263.4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449780.3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4685346.8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449865.9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4685434.2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450020.4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4685583.5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450103.1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4685663.4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450173.1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4685746.2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450255.8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4685821.4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450336.9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4685906.7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450413.3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4685983.4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450508.4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4686082.3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450578.5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4686160.4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450662.7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4686242.7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450748.5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4686322.6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450816.2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4686402.3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450905.5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4686511.8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450967.7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4686580.5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451065.1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4686685.9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451133.3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4686760.6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451249.9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4686894.9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451335.5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4686993.7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451422.7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4687091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451539.6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4687217.7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451656.4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4687342.2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451709.4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4687396.5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4687460.2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451899.3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4687616.5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451962.9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4687706.4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452042.6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4687778.3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452120.4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4687864.4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452193.7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4687941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452264.1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4688031.2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452358.7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4688129.1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452315.1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4688213.8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452296.5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4688252.2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452274.6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4688307.8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452233.8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4688374.8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452202.5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4688433.5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452196.1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4688447.7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452212.6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4688444.6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452220.8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4688453.3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452220.5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4688460.9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452227.1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4688468.4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452234.2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4688472.3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1159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452250.3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4688479.9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4688483.7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452282.2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4688503.7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452298.3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4688514.5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452305.1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4688518.3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452304.5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4688519.2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452308.2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4688522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452343.2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4688543.1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452389.6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4688581.9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4688601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4688609.4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452428.7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4688647.8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4688678.1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452462.6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4688692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4688705.1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4688747.9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4688788.2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4688833.6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452719.2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4688859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452744.7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4688881.1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452757.8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4688901.6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452779.4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4688916.6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452798.9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4688928.3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452818.5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4688941.3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452830.5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4688951.6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452864.6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4688981.3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452897.1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4689009.6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452933.1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4689046.7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452956.9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4689072.4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452968.5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4689084.2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452984.3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4689096.9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453011.6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4689114.4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453033.7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4689126.1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453062.3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4689138.3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453074.1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4689142.3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453084.9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4689145.9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453116.6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4689154.5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453192.4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4689168.1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453209.2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4689158.9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453219.1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4689107.6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453284.8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4689079.5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453398.1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4689048.9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453439.5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4688998.7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453472.2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4689014.7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453519.3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4689020.5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453532.2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4689005.5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453546.8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4688980.8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453568.5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4688935.8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453596.2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4688871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453626.7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4688803.1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4688723.1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453676.2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4688687.6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453688.9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4688653.8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453723.2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4688546.5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453731.2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4688511.3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453744.4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4688453.9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453763.9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4688377.1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453739.2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4688368.2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4688368.9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453701.5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4688376.8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453676.4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4688398.7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453663.2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4688400.7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453632.7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4688398.7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453565.3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4688373.5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453508.4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4688348.4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453453.5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4688316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4688293.5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453415.1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4688253.8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453413.1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4688229.3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453432.3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4688141.4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453444.9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4688085.1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453460.1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4688083.8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4688088.4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453482.6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4688093.7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453492.5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4688097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453503.1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4688098.4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453516.3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4688091.8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453526.2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4688087.1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453534.8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4688105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453543.4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4688114.9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4688118.9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453568.6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4688126.2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453583.1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4688133.4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453602.3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4688131.4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453615.5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4688137.4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453624.1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4688128.1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1245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453634.7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4688116.9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453651.2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4688114.2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453664.5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4688110.9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453665.8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4688098.4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453682.1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4688082.1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453677.1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4688064.7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453679.2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4688051.5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453664.7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4687956.1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453679.8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4687929.1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453710.2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4687903.4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4687891.8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453715.3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4687885.8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453692.4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4687845.3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453667.2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4687791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453658.8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4687768.9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453651.2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4687745.2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453646.4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4687727.5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453639.9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4687698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453635.5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4687672.3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4687658.8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453558.8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4687652.5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453504.8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4687632.4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453456.1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4687601.7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453423.3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4687561.5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453388.4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4687518.1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4687468.3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453334.4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4687448.2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453332.3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4687433.4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453302.7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4687419.6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453266.4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4687408.6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453237.8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4687400.7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453198.1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4687383.2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453144.9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4687315.7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453152.6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4687298.1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453111.6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4687259.8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453080.3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4687233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453065.9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4687210.8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453065.9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4687210.7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453054.4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4687189.8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453051.3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4687177.5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453048.1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4687165.3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453044.1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4687152.7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453034.3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4687141.3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1288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453024.5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4687129.9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453013.4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4687114.1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452981.3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4687077.8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452960.3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4687057.3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452939.4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4687042.7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4687029.1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452908.6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4687000.1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452896.5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4686984.7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452892.9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4686975.4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452880.5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4686943.5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452882.7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4686930.4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452881.4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4686926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452885.2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4686919.5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452906.8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4686913.6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452930.7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4686907.7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452954.9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4686904.1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4686889.6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4686883.9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453040.2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4686883.5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4686878.9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453096.7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4686877.2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453108.8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4686869.1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453118.7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4686861.6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453134.7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4686849.6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4686837.2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453155.6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4686834.1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453175.3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4686818.8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453165.8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4686794.3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453173.7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4686767.3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453181.7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4686732.4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453186.4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4686714.2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453199.1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4686694.3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453235.7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4686715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4686702.3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453255.5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4686687.2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453269.8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4686666.5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453291.2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4686649.9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453299.2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4686631.6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453307.1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4686598.3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453358.7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4686557.8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453442.8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4686611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453414.3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4686675.3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453421.4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4686697.5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1331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453439.7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4686724.5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453450.8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4686729.2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453514.3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4686736.4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453545.4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4686640.7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453737.9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4686711.5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453774.8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4686719.3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453775.5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4686689.9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453775.7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4686654.1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453777.5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4686573.7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4686527.5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453782.3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4686514.7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453784.2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4686502.1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453785.6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4686495.2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453788.6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4686482.7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453794.5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4686465.8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453814.9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4686419.2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453840.6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4686375.9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453848.5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4686360.7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453856.4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4686347.1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453845.8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4686291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453814.1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4686138.6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453774.4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4686052.9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453726.8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4685946.5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453713.3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4685931.4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453704.6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4685934.6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453695.8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4685948.9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453691.9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4685973.5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453683.9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4686005.2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453671.2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4686034.6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453664.1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4686063.2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453659.3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4686091.8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453645.8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4686109.2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453624.4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4686121.1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453595.8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4686118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453524.4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4686101.3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453553.7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4686007.6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453575.2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4686014.8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4686016.4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453618.8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4686008.4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453629.9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4685959.2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453648.8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4685862.3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453655.7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4685872.9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453674.2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4685889.3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1374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453694.3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4685898.3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453668.9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4685835.3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453713.9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4685815.2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453720.7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4685787.7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453718.5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4685726.4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4685692.7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453744.3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4685653.4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453754.2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4685653.4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453761.9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4685637.6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453789.9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4685651.3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453796.2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4685649.8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453818.1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4685655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453844.3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4685659.4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453864.1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4685660.4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453866.9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4685591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453874.7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4685548.1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453885.8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4685505.8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453903.6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4685458.5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453926.9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4685411.7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4685360.3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454020.9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4685298.5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454103.8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4685220.1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454152.1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4685165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454201.7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4685091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454260.8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4684907.5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454272.9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4684867.9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454306.6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4684740.8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454321.1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4684681.1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454323.3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4684631.4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4684579.4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454294.3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4684529.4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454266.2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4684485.7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4684411.8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4684359.3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454095.5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4684314.3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454030.7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4684219.8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4684071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453814.7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4683887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453778.6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4683831.5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453770.2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4683955.2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453770.6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4684127.6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453778.7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4684185.8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453777.6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4684210.8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1417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453821.3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4684208.5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453835.1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4684201.3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453864.1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4684226.7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453852.2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4684235.5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4684278.2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4684268.1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453766.3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4684275.5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453754.5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4684276.5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453742.8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4684277.5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4684276.7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453730.9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4684224.5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453717.8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4684216.9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453703.7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4684208.8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453696.2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4684204.4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453696.7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4684202.6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453680.7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4684208.1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453644.7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4684231.9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453623.5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4684226.6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453608.2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4684231.9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453591.6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4684207.8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453583.8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4684211.3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453565.6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4684212.7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453553.1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4684213.6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453579.4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4684169.6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453614.4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4684146.9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453655.5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4684167.5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453687.7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4684127.9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4684114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453701.2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4684094.3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453664.9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4684062.3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453687.4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4684002.7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4684014.9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453717.4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4683966.5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453688.3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4683956.7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453717.3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4683876.9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453732.4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4683879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453739.2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4683840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453744.3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4683806.2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453746.3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4683781.3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453733.1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4683780.6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453725.5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4683779.3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453710.3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4683777.3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453655.1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4683774.3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1460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453619.7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4683843.8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453600.8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4683838.7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453600.4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4683838.5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453596.1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4683836.6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453540.2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4683811.7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453529.2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4683806.1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453559.9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4683736.3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453523.6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4683724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453535.8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4683699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453543.4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4683641.9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453565.6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4683555.8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453530.5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4683548.6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453533.8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4683536.2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453538.9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4683518.8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453476.6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4683486.7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453442.1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4683473.9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453408.5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4683459.5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453401.2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4683471.3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4683549.3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4683614.8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453290.1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4683653.2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4683633.3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453262.5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4683620.2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453242.9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4683605.4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453206.9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4683588.2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453198.2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4683605.7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453183.1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4683613.6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453175.2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4683627.9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453097.4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4683577.1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453084.7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4683621.6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453066.4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4683653.3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453055.3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4683674.7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453025.2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4683663.6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453015.6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4683648.5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453010.1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4683636.6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452990.2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4683624.7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452975.1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4683619.2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452966.4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4683621.6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452952.1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4683637.4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4683649.3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452906.9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4683632.7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4683621.6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452928.3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4683611.2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452929.9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4683607.3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452925.9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4683591.4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452912.4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4683577.9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4683564.4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452865.6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4683561.2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452839.4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4683558.9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4683558.1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452777.5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4683562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452723.5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4683553.3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452668.8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4683554.9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452654.1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4683515.8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4683224.5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4683273.8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4683245.3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452300.8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4683211.9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452338.9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4683133.4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452318.7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4683126.5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4683112.2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452336.4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4683025.2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452273.4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4682974.1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452306.2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4682928.1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452275.3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4682852.7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452214.1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4682682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452161.8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4682528.8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452143.5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4682427.2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4682171.3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4682094.5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452099.9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4682095.4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4682099.4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452125.7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4682100.7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452133.6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4682098.7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452146.6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4682095.3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4682001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452014.6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4681726.5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451933.1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4681508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451853.2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4681272.7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451685.3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4680800.9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451162.6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4679341.9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451020.2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4678943.4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450979.5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4678816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450972.7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4678770.3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450966.2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4678704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450972.4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4678568.5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1546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451033.4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4677683.5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451066.8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4677207.7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451104.8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4677064.4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451236.4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4676847.9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451612.4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4676371.9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4675274.8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4675173.3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452325.2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4675116.5</w:t>
            </w:r>
          </w:p>
        </w:tc>
      </w:tr>
      <w:tr w:rsidR="0028431C" w:rsidRPr="0028431C" w:rsidTr="0028431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452420.6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1C" w:rsidRPr="0028431C" w:rsidRDefault="0028431C" w:rsidP="0028431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28431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4675039.6</w:t>
            </w:r>
          </w:p>
        </w:tc>
      </w:tr>
    </w:tbl>
    <w:p w:rsidR="0028431C" w:rsidRDefault="0028431C" w:rsidP="0028431C">
      <w:pPr>
        <w:rPr>
          <w:b/>
          <w:sz w:val="28"/>
          <w:szCs w:val="28"/>
          <w:lang w:val="sq-AL"/>
        </w:rPr>
      </w:pPr>
    </w:p>
    <w:p w:rsidR="0028431C" w:rsidRDefault="0028431C" w:rsidP="0028431C">
      <w:pPr>
        <w:ind w:left="5040" w:firstLine="720"/>
        <w:jc w:val="both"/>
        <w:rPr>
          <w:b/>
          <w:sz w:val="28"/>
          <w:szCs w:val="28"/>
          <w:lang w:val="sq-AL"/>
        </w:rPr>
      </w:pPr>
    </w:p>
    <w:sectPr w:rsidR="0028431C" w:rsidSect="008C5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90509"/>
    <w:multiLevelType w:val="hybridMultilevel"/>
    <w:tmpl w:val="12FCA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394"/>
    <w:rsid w:val="00022D41"/>
    <w:rsid w:val="00067D81"/>
    <w:rsid w:val="000B3B75"/>
    <w:rsid w:val="000F0208"/>
    <w:rsid w:val="00132677"/>
    <w:rsid w:val="00161142"/>
    <w:rsid w:val="001E302E"/>
    <w:rsid w:val="00237E81"/>
    <w:rsid w:val="00240BC9"/>
    <w:rsid w:val="0027670A"/>
    <w:rsid w:val="00282FBA"/>
    <w:rsid w:val="0028431C"/>
    <w:rsid w:val="002E109E"/>
    <w:rsid w:val="00321BAB"/>
    <w:rsid w:val="00373394"/>
    <w:rsid w:val="003E341D"/>
    <w:rsid w:val="0042592E"/>
    <w:rsid w:val="00453F8C"/>
    <w:rsid w:val="0047608D"/>
    <w:rsid w:val="00482342"/>
    <w:rsid w:val="004C087E"/>
    <w:rsid w:val="004F1225"/>
    <w:rsid w:val="005607F5"/>
    <w:rsid w:val="0059587B"/>
    <w:rsid w:val="005B36AA"/>
    <w:rsid w:val="00666F30"/>
    <w:rsid w:val="006D590E"/>
    <w:rsid w:val="0071313E"/>
    <w:rsid w:val="0073557F"/>
    <w:rsid w:val="00755CF1"/>
    <w:rsid w:val="007C3AEC"/>
    <w:rsid w:val="0080279A"/>
    <w:rsid w:val="008A3DAE"/>
    <w:rsid w:val="008C58AF"/>
    <w:rsid w:val="008E5A07"/>
    <w:rsid w:val="009055A6"/>
    <w:rsid w:val="009212A1"/>
    <w:rsid w:val="009644C7"/>
    <w:rsid w:val="009B1A91"/>
    <w:rsid w:val="009E1ECE"/>
    <w:rsid w:val="00AB4B63"/>
    <w:rsid w:val="00AE2337"/>
    <w:rsid w:val="00AF4E1B"/>
    <w:rsid w:val="00B41C66"/>
    <w:rsid w:val="00C0112B"/>
    <w:rsid w:val="00C227CE"/>
    <w:rsid w:val="00C70F2A"/>
    <w:rsid w:val="00CC3835"/>
    <w:rsid w:val="00CF62D7"/>
    <w:rsid w:val="00D0270E"/>
    <w:rsid w:val="00D92933"/>
    <w:rsid w:val="00DB05BE"/>
    <w:rsid w:val="00DC0FD8"/>
    <w:rsid w:val="00DC2BF1"/>
    <w:rsid w:val="00E867B6"/>
    <w:rsid w:val="00EF2094"/>
    <w:rsid w:val="00EF50B9"/>
    <w:rsid w:val="00F044FA"/>
    <w:rsid w:val="00F76CF1"/>
    <w:rsid w:val="00FB4060"/>
    <w:rsid w:val="00FB4C86"/>
    <w:rsid w:val="00FD4A83"/>
    <w:rsid w:val="00FE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9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394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373394"/>
    <w:pPr>
      <w:ind w:left="720"/>
      <w:contextualSpacing/>
    </w:pPr>
  </w:style>
  <w:style w:type="table" w:styleId="TableGrid">
    <w:name w:val="Table Grid"/>
    <w:basedOn w:val="TableNormal"/>
    <w:uiPriority w:val="39"/>
    <w:rsid w:val="0037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33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F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FD8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6460</Words>
  <Characters>36827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Sulejman Xhepa</dc:creator>
  <cp:lastModifiedBy>zamir.dedej</cp:lastModifiedBy>
  <cp:revision>2</cp:revision>
  <dcterms:created xsi:type="dcterms:W3CDTF">2021-07-06T11:10:00Z</dcterms:created>
  <dcterms:modified xsi:type="dcterms:W3CDTF">2021-07-06T11:10:00Z</dcterms:modified>
</cp:coreProperties>
</file>